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44FE2" w:rsidRDefault="00744FE2" w:rsidP="005953CA">
      <w:pPr>
        <w:spacing w:line="240" w:lineRule="auto"/>
        <w:rPr>
          <w:rFonts w:cs="2  Traffic"/>
        </w:rPr>
      </w:pPr>
    </w:p>
    <w:tbl>
      <w:tblPr>
        <w:tblStyle w:val="TableGrid"/>
        <w:bidiVisual/>
        <w:tblW w:w="10491" w:type="dxa"/>
        <w:tblInd w:w="220" w:type="dxa"/>
        <w:tblLook w:val="04A0" w:firstRow="1" w:lastRow="0" w:firstColumn="1" w:lastColumn="0" w:noHBand="0" w:noVBand="1"/>
      </w:tblPr>
      <w:tblGrid>
        <w:gridCol w:w="668"/>
        <w:gridCol w:w="282"/>
        <w:gridCol w:w="922"/>
        <w:gridCol w:w="2115"/>
        <w:gridCol w:w="862"/>
        <w:gridCol w:w="547"/>
        <w:gridCol w:w="843"/>
        <w:gridCol w:w="1351"/>
        <w:gridCol w:w="222"/>
        <w:gridCol w:w="42"/>
        <w:gridCol w:w="1519"/>
        <w:gridCol w:w="1100"/>
        <w:gridCol w:w="9"/>
        <w:gridCol w:w="9"/>
      </w:tblGrid>
      <w:tr w:rsidR="005953CA" w:rsidRPr="000D5DB0" w:rsidTr="00805DFE">
        <w:trPr>
          <w:gridAfter w:val="1"/>
          <w:wAfter w:w="9" w:type="dxa"/>
          <w:trHeight w:val="1912"/>
        </w:trPr>
        <w:tc>
          <w:tcPr>
            <w:tcW w:w="10482" w:type="dxa"/>
            <w:gridSpan w:val="13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44FE2" w:rsidRDefault="00750FF5" w:rsidP="00626090">
            <w:pPr>
              <w:ind w:left="115"/>
              <w:jc w:val="center"/>
              <w:rPr>
                <w:rFonts w:cs="2  Titr"/>
                <w:sz w:val="16"/>
                <w:szCs w:val="16"/>
                <w:rtl/>
              </w:rPr>
            </w:pPr>
            <w:r>
              <w:rPr>
                <w:rFonts w:cs="2  Traffic" w:hint="cs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55AAAC2" wp14:editId="3255D2F5">
                      <wp:simplePos x="0" y="0"/>
                      <wp:positionH relativeFrom="column">
                        <wp:posOffset>1244600</wp:posOffset>
                      </wp:positionH>
                      <wp:positionV relativeFrom="paragraph">
                        <wp:posOffset>60960</wp:posOffset>
                      </wp:positionV>
                      <wp:extent cx="4041775" cy="1170305"/>
                      <wp:effectExtent l="0" t="0" r="0" b="0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41775" cy="117030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0C0DF1" w:rsidRPr="000C0DF1" w:rsidRDefault="000C0DF1" w:rsidP="000C0DF1">
                                  <w:pPr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</w:pPr>
                                  <w:r w:rsidRPr="000C0DF1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  <w:t xml:space="preserve">بنام خدا  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طرح دوره (</w:t>
                                  </w:r>
                                  <w:r w:rsidRPr="00CD6563">
                                    <w:rPr>
                                      <w:rFonts w:asciiTheme="majorBidi" w:hAnsiTheme="majorBidi" w:cs="2  Titr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Course Plan</w:t>
                                  </w: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)</w:t>
                                  </w:r>
                                </w:p>
                                <w:p w:rsidR="000C0DF1" w:rsidRPr="000C0DF1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55AAAC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" o:spid="_x0000_s1026" type="#_x0000_t202" style="position:absolute;left:0;text-align:left;margin-left:98pt;margin-top:4.8pt;width:318.25pt;height:92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" filled="f" stroked="f" strokeweight=".5pt">
                      <v:textbox>
                        <w:txbxContent>
                          <w:p w:rsidR="000C0DF1" w:rsidRPr="000C0DF1" w:rsidRDefault="000C0DF1" w:rsidP="000C0DF1">
                            <w:pPr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</w:pPr>
                            <w:r w:rsidRPr="000C0DF1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  <w:t xml:space="preserve">بنام خدا  </w:t>
                            </w:r>
                          </w:p>
                          <w:p w:rsidR="000C0DF1" w:rsidRPr="00CD6563" w:rsidRDefault="000C0DF1" w:rsidP="000C0DF1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طرح دوره (</w:t>
                            </w:r>
                            <w:r w:rsidRPr="00CD6563">
                              <w:rPr>
                                <w:rFonts w:asciiTheme="majorBidi" w:hAnsiTheme="majorBidi" w:cs="2  Titr"/>
                                <w:color w:val="000000" w:themeColor="text1"/>
                                <w:sz w:val="32"/>
                                <w:szCs w:val="32"/>
                              </w:rPr>
                              <w:t>Course Plan</w:t>
                            </w: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)</w:t>
                            </w:r>
                          </w:p>
                          <w:p w:rsidR="000C0DF1" w:rsidRPr="000C0DF1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cs="2  Traffic" w:hint="cs"/>
                <w:noProof/>
                <w:rtl/>
              </w:rPr>
              <w:drawing>
                <wp:anchor distT="0" distB="0" distL="114300" distR="114300" simplePos="0" relativeHeight="251661312" behindDoc="0" locked="0" layoutInCell="1" allowOverlap="1" wp14:anchorId="0EF0D64F" wp14:editId="485A5703">
                  <wp:simplePos x="0" y="0"/>
                  <wp:positionH relativeFrom="column">
                    <wp:posOffset>5163185</wp:posOffset>
                  </wp:positionH>
                  <wp:positionV relativeFrom="paragraph">
                    <wp:posOffset>67310</wp:posOffset>
                  </wp:positionV>
                  <wp:extent cx="842010" cy="835025"/>
                  <wp:effectExtent l="0" t="0" r="0" b="3175"/>
                  <wp:wrapNone/>
                  <wp:docPr id="116" name="Picture 115" descr="Logo-semnan_43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5" descr="Logo-semnan_4375.jpg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2010" cy="835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953CA" w:rsidRPr="005953CA">
              <w:rPr>
                <w:rFonts w:cs="2  Traffic" w:hint="cs"/>
                <w:rtl/>
              </w:rPr>
              <w:t xml:space="preserve"> </w:t>
            </w:r>
          </w:p>
          <w:p w:rsidR="005953CA" w:rsidRPr="000D5DB0" w:rsidRDefault="00750FF5" w:rsidP="00744FE2">
            <w:pPr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/>
                <w:b/>
                <w:bCs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4675505</wp:posOffset>
                      </wp:positionH>
                      <wp:positionV relativeFrom="paragraph">
                        <wp:posOffset>481965</wp:posOffset>
                      </wp:positionV>
                      <wp:extent cx="1868170" cy="546100"/>
                      <wp:effectExtent l="0" t="0" r="0" b="635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68170" cy="546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0C0DF1" w:rsidRPr="00CD6563" w:rsidRDefault="000C0DF1" w:rsidP="000C0DF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دانشگاه علوم پزشکی و خدمات بهداشتی درمانی استان سمنان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معاونت آموزشی دانشگاه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6"/>
                                      <w:szCs w:val="16"/>
                                      <w:rtl/>
                                    </w:rPr>
                                    <w:t>مرکز مطالعه و توسعه آموزش علوم پزشکی</w:t>
                                  </w:r>
                                </w:p>
                                <w:p w:rsidR="000C0DF1" w:rsidRPr="000C0DF1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" o:spid="_x0000_s1027" type="#_x0000_t202" style="position:absolute;left:0;text-align:left;margin-left:368.15pt;margin-top:37.95pt;width:147.1pt;height:4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" filled="f" stroked="f" strokeweight=".5pt">
                      <v:textbox>
                        <w:txbxContent>
                          <w:p w:rsidR="000C0DF1" w:rsidRPr="00CD6563" w:rsidRDefault="000C0DF1" w:rsidP="000C0DF1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دانشگاه علوم پزشکی و خدمات بهداشتی درمانی استان سمنان</w:t>
                            </w:r>
                          </w:p>
                          <w:p w:rsidR="000C0DF1" w:rsidRPr="00CD6563" w:rsidRDefault="000C0DF1" w:rsidP="000C0DF1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معاونت آموزشی دانشگاه</w:t>
                            </w:r>
                          </w:p>
                          <w:p w:rsidR="000C0DF1" w:rsidRPr="00CD6563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6"/>
                                <w:szCs w:val="16"/>
                                <w:rtl/>
                              </w:rPr>
                              <w:t>مرکز مطالعه و توسعه آموزش علوم پزشکی</w:t>
                            </w:r>
                          </w:p>
                          <w:p w:rsidR="000C0DF1" w:rsidRPr="000C0DF1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دانشکده</w:t>
            </w:r>
          </w:p>
        </w:tc>
        <w:tc>
          <w:tcPr>
            <w:tcW w:w="8610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744FE2" w:rsidP="005425E9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پزشکی</w:t>
            </w:r>
            <w:r w:rsidR="005425E9">
              <w:rPr>
                <w:rFonts w:asciiTheme="majorBidi" w:hAnsiTheme="majorBidi" w:cs="B Nazanin" w:hint="cs"/>
                <w:b/>
                <w:bCs/>
              </w:rPr>
              <w:sym w:font="Wingdings 2" w:char="F0A2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دندانپزشکی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پرستاری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پیراپزشکی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توانبخشی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بهداشت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تغذیه و علوم غذایی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گروه آموزشی </w:t>
            </w:r>
          </w:p>
        </w:tc>
        <w:tc>
          <w:tcPr>
            <w:tcW w:w="861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425E9" w:rsidP="005425E9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ایمنی شناسی</w:t>
            </w: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رشته/گرایش</w:t>
            </w:r>
          </w:p>
        </w:tc>
        <w:tc>
          <w:tcPr>
            <w:tcW w:w="861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425E9" w:rsidP="005425E9">
            <w:pPr>
              <w:spacing w:line="276" w:lineRule="auto"/>
              <w:jc w:val="both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پزشکی </w:t>
            </w: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مقطع تحصیلی</w:t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فراگیران</w:t>
            </w:r>
          </w:p>
        </w:tc>
        <w:tc>
          <w:tcPr>
            <w:tcW w:w="861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744FE2" w:rsidP="005350FC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کاردانی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کارشناسی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پیوسته</w:t>
            </w:r>
            <w:r w:rsidR="005350FC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کارشناسی ناپیوسته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کارشناسی ارشد 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    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دکترای حرفه ای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5350FC">
              <w:rPr>
                <w:rFonts w:asciiTheme="majorBidi" w:hAnsiTheme="majorBidi" w:cs="B Nazanin" w:hint="cs"/>
                <w:b/>
                <w:bCs/>
              </w:rPr>
              <w:sym w:font="Wingdings 2" w:char="F0A2"/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دکترای تخصصی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5953CA" w:rsidRPr="000D5DB0" w:rsidTr="001B081F">
        <w:trPr>
          <w:gridAfter w:val="1"/>
          <w:wAfter w:w="9" w:type="dxa"/>
          <w:trHeight w:val="456"/>
        </w:trPr>
        <w:tc>
          <w:tcPr>
            <w:tcW w:w="187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عنوان واحد درسی</w:t>
            </w:r>
          </w:p>
        </w:tc>
        <w:tc>
          <w:tcPr>
            <w:tcW w:w="861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425E9" w:rsidP="005425E9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ایمنی شناسی پزشکی</w:t>
            </w: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نوع واحد درسی</w:t>
            </w:r>
          </w:p>
        </w:tc>
        <w:tc>
          <w:tcPr>
            <w:tcW w:w="861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5425E9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تئوری</w:t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5425E9">
              <w:rPr>
                <w:rFonts w:asciiTheme="majorBidi" w:hAnsiTheme="majorBidi" w:cs="B Nazanin" w:hint="cs"/>
                <w:b/>
                <w:bCs/>
              </w:rPr>
              <w:sym w:font="Wingdings 2" w:char="F0A2"/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04386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   </w:t>
            </w:r>
            <w:r w:rsidR="00744FE2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</w:t>
            </w:r>
            <w:r w:rsidR="00CE1F16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 </w:t>
            </w:r>
            <w:r w:rsidR="00744FE2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عملی</w:t>
            </w:r>
            <w:r w:rsidR="00744FE2" w:rsidRPr="00CD6563">
              <w:rPr>
                <w:rFonts w:ascii="110_Besmellah_3(MRT)" w:eastAsia="Yu Gothic UI Light" w:hAnsi="110_Besmellah_3(MRT)" w:cs="_MRT_Khodkar"/>
                <w:b/>
                <w:bCs/>
                <w:rtl/>
              </w:rPr>
              <w:t>󠇏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="110_Besmellah_3(MRT)" w:eastAsia="Yu Gothic UI Light" w:hAnsi="110_Besmellah_3(MRT)" w:cs="_MRT_Khodkar"/>
                <w:b/>
                <w:bCs/>
                <w:rtl/>
              </w:rPr>
              <w:t xml:space="preserve"> </w:t>
            </w:r>
            <w:r w:rsidR="00CE1F16"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 w:rsidR="00E97FDC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</w:t>
            </w:r>
            <w:r w:rsidR="00CE1F16"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کارآموزی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CE1F16" w:rsidRPr="00CD6563">
              <w:rPr>
                <w:rFonts w:asciiTheme="majorBidi" w:hAnsiTheme="majorBidi" w:cs="B Nazanin" w:hint="cs"/>
                <w:b/>
                <w:bCs/>
                <w:rtl/>
              </w:rPr>
              <w:t>کارورزی</w:t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="00CE1F1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16474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تعداد واحد/ ساعت</w:t>
            </w:r>
          </w:p>
        </w:tc>
        <w:tc>
          <w:tcPr>
            <w:tcW w:w="861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7A4F02" w:rsidP="0061240D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تعداد واحد :  </w:t>
            </w:r>
            <w:r w:rsidR="0061240D">
              <w:rPr>
                <w:rFonts w:asciiTheme="majorBidi" w:hAnsiTheme="majorBidi" w:cs="B Nazanin" w:hint="cs"/>
                <w:b/>
                <w:bCs/>
                <w:rtl/>
              </w:rPr>
              <w:t>2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   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>زمان (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ساعت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)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: </w:t>
            </w:r>
            <w:r w:rsidR="006C0331">
              <w:rPr>
                <w:rFonts w:asciiTheme="majorBidi" w:hAnsiTheme="majorBidi" w:cs="B Nazanin" w:hint="cs"/>
                <w:b/>
                <w:bCs/>
                <w:rtl/>
              </w:rPr>
              <w:t>یکشنبه</w:t>
            </w:r>
            <w:r w:rsidR="002F4FAF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3C3028">
              <w:rPr>
                <w:rFonts w:asciiTheme="majorBidi" w:hAnsiTheme="majorBidi" w:cs="B Nazanin" w:hint="cs"/>
                <w:b/>
                <w:bCs/>
                <w:rtl/>
              </w:rPr>
              <w:t>10-12</w:t>
            </w: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کد درس</w:t>
            </w:r>
          </w:p>
        </w:tc>
        <w:tc>
          <w:tcPr>
            <w:tcW w:w="861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5953C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پیش نیاز/هم نیاز </w:t>
            </w:r>
          </w:p>
        </w:tc>
        <w:tc>
          <w:tcPr>
            <w:tcW w:w="8610" w:type="dxa"/>
            <w:gridSpan w:val="10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نام و نام خانوادگی مدرس / مدرسین </w:t>
            </w:r>
          </w:p>
        </w:tc>
        <w:tc>
          <w:tcPr>
            <w:tcW w:w="8610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9C2E51" w:rsidP="009C2E51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دکتر صدیقی مقدم، دکتر بهمن یوسفی، دکتر سالک، دکتر حق مراد</w:t>
            </w: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رشته تحصیلی</w:t>
            </w:r>
            <w:r w:rsidR="000B1ED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مدرس </w:t>
            </w:r>
          </w:p>
        </w:tc>
        <w:tc>
          <w:tcPr>
            <w:tcW w:w="861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D34833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ایمنی شناسی</w:t>
            </w: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مقطع تحصیلی</w:t>
            </w:r>
            <w:r w:rsidR="000B1ED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مدرس </w:t>
            </w:r>
          </w:p>
        </w:tc>
        <w:tc>
          <w:tcPr>
            <w:tcW w:w="861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D34833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دکتری</w:t>
            </w: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رتبه علمی</w:t>
            </w:r>
          </w:p>
        </w:tc>
        <w:tc>
          <w:tcPr>
            <w:tcW w:w="861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9C2E51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استادیار</w:t>
            </w: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پست الکترونیک</w:t>
            </w:r>
          </w:p>
        </w:tc>
        <w:tc>
          <w:tcPr>
            <w:tcW w:w="861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142CB0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/>
                <w:b/>
                <w:bCs/>
              </w:rPr>
              <w:t>Yosefi_bahman@yahoo.com</w:t>
            </w:r>
          </w:p>
        </w:tc>
      </w:tr>
      <w:tr w:rsidR="005953CA" w:rsidRPr="000D5DB0" w:rsidTr="001B081F">
        <w:trPr>
          <w:gridAfter w:val="1"/>
          <w:wAfter w:w="9" w:type="dxa"/>
        </w:trPr>
        <w:tc>
          <w:tcPr>
            <w:tcW w:w="1872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0B1EDF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آدرس / </w: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>شماره تماس</w:t>
            </w:r>
          </w:p>
        </w:tc>
        <w:tc>
          <w:tcPr>
            <w:tcW w:w="8610" w:type="dxa"/>
            <w:gridSpan w:val="10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5953CA" w:rsidRPr="000D5DB0" w:rsidTr="001B081F">
        <w:trPr>
          <w:gridAfter w:val="1"/>
          <w:wAfter w:w="9" w:type="dxa"/>
          <w:trHeight w:val="768"/>
        </w:trPr>
        <w:tc>
          <w:tcPr>
            <w:tcW w:w="1872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کلی</w:t>
            </w:r>
          </w:p>
          <w:p w:rsidR="00522D5D" w:rsidRPr="00CD6563" w:rsidRDefault="00522D5D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8610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0C1B45" w:rsidP="000C1B45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آشنایی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با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مفاهیم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علم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ایمونولوژی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و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ساز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وکارهای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عملکردی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سیستم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ایمنی،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بیماریهای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مرتبط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با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سیستم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ایمنی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و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راهکارهای</w:t>
            </w:r>
            <w:r w:rsidRPr="000C1B45">
              <w:rPr>
                <w:rFonts w:asciiTheme="majorBidi" w:hAnsiTheme="majorBidi" w:cs="B Nazanin"/>
                <w:b/>
                <w:bCs/>
                <w:rtl/>
              </w:rPr>
              <w:t xml:space="preserve"> </w:t>
            </w:r>
            <w:r w:rsidRPr="000C1B45">
              <w:rPr>
                <w:rFonts w:asciiTheme="majorBidi" w:hAnsiTheme="majorBidi" w:cs="B Nazanin" w:hint="cs"/>
                <w:b/>
                <w:bCs/>
                <w:rtl/>
              </w:rPr>
              <w:t>درمانی</w:t>
            </w:r>
          </w:p>
        </w:tc>
      </w:tr>
      <w:tr w:rsidR="004A0190" w:rsidRPr="000D5DB0" w:rsidTr="001B081F">
        <w:trPr>
          <w:gridAfter w:val="1"/>
          <w:wAfter w:w="9" w:type="dxa"/>
          <w:trHeight w:val="768"/>
        </w:trPr>
        <w:tc>
          <w:tcPr>
            <w:tcW w:w="1872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4A0190" w:rsidRPr="00CD6563" w:rsidRDefault="004A0190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(شرح توصیف درس)</w:t>
            </w:r>
          </w:p>
        </w:tc>
        <w:tc>
          <w:tcPr>
            <w:tcW w:w="8610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4A0190" w:rsidRPr="00CD6563" w:rsidRDefault="00EF7A31" w:rsidP="00EF7A31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3C0070">
              <w:rPr>
                <w:rFonts w:cs="B Nazanin" w:hint="cs"/>
                <w:b/>
                <w:bCs/>
                <w:sz w:val="24"/>
                <w:szCs w:val="24"/>
                <w:rtl/>
              </w:rPr>
              <w:t>در این درس به بررسی سیستم ایمنی که شامل بافت ها، سلول ها و مولکول ها ترشحی و بیان شده بر سطح سلول ها می پردازد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.</w:t>
            </w:r>
          </w:p>
        </w:tc>
      </w:tr>
      <w:tr w:rsidR="005953CA" w:rsidRPr="000D5DB0" w:rsidTr="001B081F">
        <w:trPr>
          <w:gridAfter w:val="1"/>
          <w:wAfter w:w="9" w:type="dxa"/>
          <w:trHeight w:val="832"/>
        </w:trPr>
        <w:tc>
          <w:tcPr>
            <w:tcW w:w="1872" w:type="dxa"/>
            <w:gridSpan w:val="3"/>
            <w:tcBorders>
              <w:left w:val="single" w:sz="24" w:space="0" w:color="auto"/>
              <w:bottom w:val="single" w:sz="4" w:space="0" w:color="auto"/>
            </w:tcBorders>
            <w:shd w:val="clear" w:color="auto" w:fill="FFFF66"/>
            <w:vAlign w:val="center"/>
          </w:tcPr>
          <w:p w:rsidR="005953CA" w:rsidRPr="00CD6563" w:rsidRDefault="005953CA" w:rsidP="00C067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اختصاصی</w:t>
            </w:r>
          </w:p>
        </w:tc>
        <w:tc>
          <w:tcPr>
            <w:tcW w:w="8610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294954" w:rsidRPr="00926D08" w:rsidRDefault="00294954" w:rsidP="002A5411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926D08">
              <w:rPr>
                <w:rFonts w:eastAsia="Calibri" w:cs="B Nazanin" w:hint="cs"/>
                <w:b/>
                <w:bCs/>
                <w:rtl/>
              </w:rPr>
              <w:t>اهداف اختصاصي:</w:t>
            </w:r>
          </w:p>
          <w:p w:rsidR="00EE49EF" w:rsidRPr="00926D08" w:rsidRDefault="00EE49EF" w:rsidP="002A5411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926D08">
              <w:rPr>
                <w:rFonts w:eastAsia="Calibri" w:cs="B Nazanin" w:hint="cs"/>
                <w:b/>
                <w:bCs/>
                <w:rtl/>
              </w:rPr>
              <w:t>جلسه اول</w:t>
            </w:r>
          </w:p>
          <w:p w:rsidR="00EE49EF" w:rsidRPr="00926D08" w:rsidRDefault="00EE49EF" w:rsidP="002A5411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926D08">
              <w:rPr>
                <w:rFonts w:eastAsia="Calibri" w:cs="B Nazanin" w:hint="cs"/>
                <w:b/>
                <w:bCs/>
                <w:rtl/>
              </w:rPr>
              <w:t>نام مدرس: دکتر یوسفی</w:t>
            </w:r>
          </w:p>
          <w:p w:rsidR="00EE49EF" w:rsidRPr="00EC4546" w:rsidRDefault="00EE49EF" w:rsidP="002A5411">
            <w:pPr>
              <w:spacing w:line="360" w:lineRule="auto"/>
              <w:jc w:val="both"/>
              <w:rPr>
                <w:rFonts w:eastAsia="Calibri" w:cs="B Nazanin"/>
                <w:rtl/>
              </w:rPr>
            </w:pPr>
            <w:r w:rsidRPr="00EC4546">
              <w:rPr>
                <w:rFonts w:eastAsia="Calibri" w:cs="B Nazanin" w:hint="cs"/>
                <w:rtl/>
              </w:rPr>
              <w:t xml:space="preserve">عنوان مبحث: </w:t>
            </w:r>
            <w:r w:rsidRPr="00EC4546">
              <w:rPr>
                <w:rFonts w:eastAsia="Calibri" w:cs="B Nazanin"/>
                <w:rtl/>
              </w:rPr>
              <w:t xml:space="preserve">مقدمه و معرفی اهمیت سیستم ایمنی- خصوصیات و تعاریف </w:t>
            </w:r>
          </w:p>
          <w:p w:rsidR="00294954" w:rsidRPr="00BF5A9E" w:rsidRDefault="00294954" w:rsidP="002A5411">
            <w:pPr>
              <w:jc w:val="both"/>
              <w:rPr>
                <w:rFonts w:eastAsia="Calibri" w:cs="B Nazanin"/>
                <w:rtl/>
              </w:rPr>
            </w:pPr>
            <w:r w:rsidRPr="00BF5A9E">
              <w:rPr>
                <w:rFonts w:eastAsia="Calibri" w:cs="B Nazanin"/>
                <w:rtl/>
              </w:rPr>
              <w:t>1- مختصری از تاریخچه ایمونولوژی را بشناسد.</w:t>
            </w:r>
          </w:p>
          <w:p w:rsidR="00294954" w:rsidRPr="00BF5A9E" w:rsidRDefault="00294954" w:rsidP="002A5411">
            <w:pPr>
              <w:jc w:val="both"/>
              <w:rPr>
                <w:rFonts w:eastAsia="Calibri" w:cs="B Nazanin"/>
                <w:rtl/>
              </w:rPr>
            </w:pPr>
            <w:r w:rsidRPr="00BF5A9E">
              <w:rPr>
                <w:rFonts w:eastAsia="Calibri" w:cs="B Nazanin"/>
                <w:rtl/>
              </w:rPr>
              <w:t>2- علم ایمونولوژی تعریف نماید.</w:t>
            </w:r>
          </w:p>
          <w:p w:rsidR="00294954" w:rsidRPr="00BF5A9E" w:rsidRDefault="00294954" w:rsidP="002A5411">
            <w:pPr>
              <w:jc w:val="both"/>
              <w:rPr>
                <w:rFonts w:eastAsia="Calibri" w:cs="B Nazanin"/>
                <w:rtl/>
              </w:rPr>
            </w:pPr>
            <w:r w:rsidRPr="00BF5A9E">
              <w:rPr>
                <w:rFonts w:eastAsia="Calibri" w:cs="B Nazanin"/>
                <w:rtl/>
              </w:rPr>
              <w:t>3- تعدادی از کاربردهای علم ایمونولوژی را در بالین مطرح نماید.</w:t>
            </w:r>
          </w:p>
          <w:p w:rsidR="00294954" w:rsidRPr="00BF5A9E" w:rsidRDefault="00294954" w:rsidP="002A5411">
            <w:pPr>
              <w:jc w:val="both"/>
              <w:rPr>
                <w:rFonts w:eastAsia="Calibri" w:cs="B Nazanin"/>
                <w:rtl/>
              </w:rPr>
            </w:pPr>
            <w:r w:rsidRPr="00BF5A9E">
              <w:rPr>
                <w:rFonts w:eastAsia="Calibri" w:cs="B Nazanin"/>
                <w:rtl/>
              </w:rPr>
              <w:t>4- تعریف سیستم ایمنی ذاتی و حداقل دو جزء از ترکیبات سیستم ایمنی ذاتی را بیان کند.</w:t>
            </w:r>
          </w:p>
          <w:p w:rsidR="00294954" w:rsidRDefault="00294954" w:rsidP="002A5411">
            <w:pPr>
              <w:jc w:val="both"/>
              <w:rPr>
                <w:rFonts w:eastAsia="Calibri" w:cs="B Nazanin"/>
                <w:rtl/>
              </w:rPr>
            </w:pPr>
            <w:r w:rsidRPr="00BF5A9E">
              <w:rPr>
                <w:rFonts w:eastAsia="Calibri" w:cs="B Nazanin"/>
                <w:rtl/>
              </w:rPr>
              <w:t>5- تعریف سیستم ایمنی اکتسابی، انواع و تعدادی از خصوصیات آن را بیان نماید.</w:t>
            </w:r>
          </w:p>
          <w:p w:rsidR="00717430" w:rsidRPr="00A865F0" w:rsidRDefault="00717430" w:rsidP="002A5411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A865F0">
              <w:rPr>
                <w:rFonts w:eastAsia="Calibri" w:cs="B Nazanin" w:hint="cs"/>
                <w:b/>
                <w:bCs/>
                <w:rtl/>
              </w:rPr>
              <w:t>جلسه دوم</w:t>
            </w:r>
          </w:p>
          <w:p w:rsidR="00717430" w:rsidRPr="00A865F0" w:rsidRDefault="00717430" w:rsidP="00F50F41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A865F0">
              <w:rPr>
                <w:rFonts w:eastAsia="Calibri" w:cs="B Nazanin" w:hint="cs"/>
                <w:b/>
                <w:bCs/>
                <w:rtl/>
              </w:rPr>
              <w:t xml:space="preserve">نام مدرس: دکتر </w:t>
            </w:r>
            <w:r w:rsidR="00F50F41">
              <w:rPr>
                <w:rFonts w:eastAsia="Calibri" w:cs="B Nazanin" w:hint="cs"/>
                <w:b/>
                <w:bCs/>
                <w:rtl/>
              </w:rPr>
              <w:t>سالک</w:t>
            </w:r>
          </w:p>
          <w:p w:rsidR="00717430" w:rsidRPr="00A865F0" w:rsidRDefault="00717430" w:rsidP="002A5411">
            <w:pPr>
              <w:spacing w:line="360" w:lineRule="auto"/>
              <w:jc w:val="both"/>
              <w:rPr>
                <w:rFonts w:eastAsia="Calibri" w:cs="B Nazanin"/>
                <w:b/>
                <w:bCs/>
                <w:rtl/>
              </w:rPr>
            </w:pPr>
            <w:r w:rsidRPr="00A865F0">
              <w:rPr>
                <w:rFonts w:eastAsia="Calibri" w:cs="B Nazanin" w:hint="cs"/>
                <w:b/>
                <w:bCs/>
                <w:rtl/>
              </w:rPr>
              <w:t xml:space="preserve">عنوان مبحث: </w:t>
            </w:r>
            <w:r w:rsidRPr="00A865F0">
              <w:rPr>
                <w:rFonts w:eastAsia="Calibri" w:cs="B Nazanin"/>
                <w:b/>
                <w:bCs/>
                <w:rtl/>
              </w:rPr>
              <w:t>اجزاء  سلولی در سیستم ایمنی</w:t>
            </w:r>
          </w:p>
          <w:p w:rsidR="00717430" w:rsidRPr="00BF5A9E" w:rsidRDefault="00717430" w:rsidP="002A5411">
            <w:pPr>
              <w:jc w:val="both"/>
              <w:rPr>
                <w:rFonts w:eastAsia="Calibri" w:cs="B Nazanin"/>
                <w:rtl/>
              </w:rPr>
            </w:pPr>
            <w:r w:rsidRPr="00BF5A9E">
              <w:rPr>
                <w:rFonts w:eastAsia="Calibri" w:cs="B Nazanin"/>
                <w:rtl/>
              </w:rPr>
              <w:t xml:space="preserve">1- توضیح مختصری در مورد سلول های لنفوسیت دست نخورده ( </w:t>
            </w:r>
            <w:r w:rsidRPr="00BF5A9E">
              <w:rPr>
                <w:rFonts w:eastAsia="Calibri" w:cs="B Nazanin"/>
              </w:rPr>
              <w:t>Naive</w:t>
            </w:r>
            <w:r w:rsidRPr="00BF5A9E">
              <w:rPr>
                <w:rFonts w:eastAsia="Calibri" w:cs="B Nazanin"/>
                <w:rtl/>
              </w:rPr>
              <w:t>) و عمل کننده (</w:t>
            </w:r>
            <w:r w:rsidRPr="00BF5A9E">
              <w:rPr>
                <w:rFonts w:eastAsia="Calibri" w:cs="B Nazanin"/>
              </w:rPr>
              <w:t>Effector</w:t>
            </w:r>
            <w:r w:rsidRPr="00BF5A9E">
              <w:rPr>
                <w:rFonts w:eastAsia="Calibri" w:cs="B Nazanin"/>
                <w:rtl/>
              </w:rPr>
              <w:t>) و  خاطره (</w:t>
            </w:r>
            <w:r w:rsidRPr="00BF5A9E">
              <w:rPr>
                <w:rFonts w:eastAsia="Calibri" w:cs="B Nazanin"/>
              </w:rPr>
              <w:t>Memory</w:t>
            </w:r>
            <w:r w:rsidRPr="00BF5A9E">
              <w:rPr>
                <w:rFonts w:eastAsia="Calibri" w:cs="B Nazanin"/>
                <w:rtl/>
              </w:rPr>
              <w:t>) بدهد.</w:t>
            </w:r>
          </w:p>
          <w:p w:rsidR="00717430" w:rsidRPr="00BF5A9E" w:rsidRDefault="00717430" w:rsidP="002A5411">
            <w:pPr>
              <w:jc w:val="both"/>
              <w:rPr>
                <w:rFonts w:eastAsia="Calibri" w:cs="B Nazanin"/>
                <w:rtl/>
              </w:rPr>
            </w:pPr>
            <w:r w:rsidRPr="00BF5A9E">
              <w:rPr>
                <w:rFonts w:eastAsia="Calibri" w:cs="B Nazanin"/>
                <w:rtl/>
              </w:rPr>
              <w:lastRenderedPageBreak/>
              <w:t>2- حداقل سه سلول مربوط به سیستم ایمنی اکتسابی را نام ببرد.</w:t>
            </w:r>
          </w:p>
          <w:p w:rsidR="00717430" w:rsidRPr="00BF5A9E" w:rsidRDefault="00717430" w:rsidP="002A5411">
            <w:pPr>
              <w:jc w:val="both"/>
              <w:rPr>
                <w:rFonts w:eastAsia="Calibri" w:cs="B Nazanin"/>
                <w:rtl/>
              </w:rPr>
            </w:pPr>
            <w:r w:rsidRPr="00BF5A9E">
              <w:rPr>
                <w:rFonts w:eastAsia="Calibri" w:cs="B Nazanin"/>
                <w:rtl/>
              </w:rPr>
              <w:t xml:space="preserve">3- حداقل دو نوع از لنفوسیت را نام ببرید. </w:t>
            </w:r>
          </w:p>
          <w:p w:rsidR="00717430" w:rsidRDefault="00717430" w:rsidP="002A5411">
            <w:pPr>
              <w:jc w:val="both"/>
              <w:rPr>
                <w:rFonts w:eastAsia="Calibri" w:cs="B Nazanin"/>
                <w:rtl/>
              </w:rPr>
            </w:pPr>
            <w:r w:rsidRPr="00BF5A9E">
              <w:rPr>
                <w:rFonts w:eastAsia="Calibri" w:cs="B Nazanin"/>
                <w:rtl/>
              </w:rPr>
              <w:t>4- عملکرد سلول عرضه کننده آنتی ژن (</w:t>
            </w:r>
            <w:r w:rsidRPr="00BF5A9E">
              <w:rPr>
                <w:rFonts w:eastAsia="Calibri" w:cs="B Nazanin"/>
              </w:rPr>
              <w:t>APC</w:t>
            </w:r>
            <w:r w:rsidRPr="00BF5A9E">
              <w:rPr>
                <w:rFonts w:eastAsia="Calibri" w:cs="B Nazanin"/>
                <w:rtl/>
              </w:rPr>
              <w:t xml:space="preserve">) را بشناسد و حداقل دو سلول را نام ببرد. </w:t>
            </w:r>
          </w:p>
          <w:p w:rsidR="00612F88" w:rsidRPr="00A865F0" w:rsidRDefault="00612F88" w:rsidP="002A5411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A865F0">
              <w:rPr>
                <w:rFonts w:eastAsia="Calibri" w:cs="B Nazanin" w:hint="cs"/>
                <w:b/>
                <w:bCs/>
                <w:rtl/>
              </w:rPr>
              <w:t>*جلسه سوم</w:t>
            </w:r>
          </w:p>
          <w:p w:rsidR="00612F88" w:rsidRPr="00A865F0" w:rsidRDefault="00612F88" w:rsidP="00F50F41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A865F0">
              <w:rPr>
                <w:rFonts w:eastAsia="Calibri" w:cs="B Nazanin" w:hint="cs"/>
                <w:b/>
                <w:bCs/>
                <w:rtl/>
              </w:rPr>
              <w:t xml:space="preserve">نام مدرس: دکتر </w:t>
            </w:r>
            <w:r w:rsidR="00F50F41">
              <w:rPr>
                <w:rFonts w:eastAsia="Calibri" w:cs="B Nazanin" w:hint="cs"/>
                <w:b/>
                <w:bCs/>
                <w:rtl/>
              </w:rPr>
              <w:t>حقمراد</w:t>
            </w:r>
          </w:p>
          <w:p w:rsidR="00612F88" w:rsidRPr="00A865F0" w:rsidRDefault="00612F88" w:rsidP="002A5411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A865F0">
              <w:rPr>
                <w:rFonts w:eastAsia="Calibri" w:cs="B Nazanin" w:hint="cs"/>
                <w:b/>
                <w:bCs/>
                <w:rtl/>
              </w:rPr>
              <w:t xml:space="preserve">عنوان مبحث: بافت های سیستم ایمنی </w:t>
            </w:r>
          </w:p>
          <w:p w:rsidR="00612F88" w:rsidRPr="00A865F0" w:rsidRDefault="00612F88" w:rsidP="002A5411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A865F0">
              <w:rPr>
                <w:rFonts w:eastAsia="Calibri" w:cs="B Nazanin" w:hint="cs"/>
                <w:b/>
                <w:bCs/>
                <w:rtl/>
              </w:rPr>
              <w:t>اهداف اختصاصي:</w:t>
            </w:r>
          </w:p>
          <w:p w:rsidR="00612F88" w:rsidRPr="00BF5A9E" w:rsidRDefault="00612F88" w:rsidP="002A5411">
            <w:pPr>
              <w:jc w:val="both"/>
              <w:rPr>
                <w:rFonts w:eastAsia="Calibri" w:cs="B Nazanin"/>
                <w:rtl/>
              </w:rPr>
            </w:pPr>
            <w:r>
              <w:rPr>
                <w:rFonts w:eastAsia="Calibri" w:cs="B Nazanin" w:hint="cs"/>
                <w:rtl/>
              </w:rPr>
              <w:t>1</w:t>
            </w:r>
            <w:r w:rsidRPr="00BF5A9E">
              <w:rPr>
                <w:rFonts w:eastAsia="Calibri" w:cs="B Nazanin"/>
                <w:rtl/>
              </w:rPr>
              <w:t>- بافت</w:t>
            </w:r>
            <w:r>
              <w:rPr>
                <w:rFonts w:eastAsia="Calibri" w:cs="B Nazanin" w:hint="cs"/>
                <w:rtl/>
              </w:rPr>
              <w:t xml:space="preserve"> های </w:t>
            </w:r>
            <w:r w:rsidRPr="00BF5A9E">
              <w:rPr>
                <w:rFonts w:eastAsia="Calibri" w:cs="B Nazanin"/>
                <w:rtl/>
              </w:rPr>
              <w:t xml:space="preserve"> لنفوئید</w:t>
            </w:r>
            <w:r>
              <w:rPr>
                <w:rFonts w:eastAsia="Calibri" w:cs="B Nazanin" w:hint="cs"/>
                <w:rtl/>
              </w:rPr>
              <w:t>ی</w:t>
            </w:r>
            <w:r w:rsidRPr="00BF5A9E">
              <w:rPr>
                <w:rFonts w:eastAsia="Calibri" w:cs="B Nazanin"/>
                <w:rtl/>
              </w:rPr>
              <w:t xml:space="preserve"> اولیه و ثانویه را بشناسد.</w:t>
            </w:r>
          </w:p>
          <w:p w:rsidR="00612F88" w:rsidRPr="00BF5A9E" w:rsidRDefault="00612F88" w:rsidP="002A5411">
            <w:pPr>
              <w:jc w:val="both"/>
              <w:rPr>
                <w:rFonts w:eastAsia="Calibri" w:cs="B Nazanin"/>
                <w:rtl/>
              </w:rPr>
            </w:pPr>
            <w:r>
              <w:rPr>
                <w:rFonts w:eastAsia="Calibri" w:cs="B Nazanin" w:hint="cs"/>
                <w:rtl/>
              </w:rPr>
              <w:t>2</w:t>
            </w:r>
            <w:r w:rsidRPr="00BF5A9E">
              <w:rPr>
                <w:rFonts w:eastAsia="Calibri" w:cs="B Nazanin"/>
                <w:rtl/>
              </w:rPr>
              <w:t>- بتواند توضیح مختصری در مورد خصوصیات نقش مغز استخوان در سیستم ایمنی بدهد.</w:t>
            </w:r>
          </w:p>
          <w:p w:rsidR="00612F88" w:rsidRPr="00595756" w:rsidRDefault="00612F88" w:rsidP="002A5411">
            <w:pPr>
              <w:jc w:val="both"/>
              <w:rPr>
                <w:rFonts w:eastAsia="Calibri" w:cs="B Nazanin"/>
                <w:rtl/>
              </w:rPr>
            </w:pPr>
            <w:r>
              <w:rPr>
                <w:rFonts w:eastAsia="Calibri" w:cs="B Nazanin" w:hint="cs"/>
                <w:rtl/>
              </w:rPr>
              <w:t>3</w:t>
            </w:r>
            <w:r w:rsidRPr="00BF5A9E">
              <w:rPr>
                <w:rFonts w:eastAsia="Calibri" w:cs="B Nazanin"/>
                <w:rtl/>
              </w:rPr>
              <w:t>- حداقل 5 سلول حاصل از روند هماتوپوئز (</w:t>
            </w:r>
            <w:r w:rsidRPr="00BF5A9E">
              <w:rPr>
                <w:rFonts w:eastAsia="Calibri" w:cs="B Nazanin"/>
              </w:rPr>
              <w:t>Hematopoiesis</w:t>
            </w:r>
            <w:r w:rsidRPr="00BF5A9E">
              <w:rPr>
                <w:rFonts w:eastAsia="Calibri" w:cs="B Nazanin"/>
                <w:rtl/>
              </w:rPr>
              <w:t>) را نام ببرد.</w:t>
            </w:r>
          </w:p>
          <w:p w:rsidR="00612F88" w:rsidRPr="007929EA" w:rsidRDefault="00612F88" w:rsidP="002A5411">
            <w:pPr>
              <w:jc w:val="both"/>
              <w:rPr>
                <w:rFonts w:eastAsia="Calibri" w:cs="B Nazanin"/>
                <w:rtl/>
              </w:rPr>
            </w:pPr>
            <w:r w:rsidRPr="007929EA">
              <w:rPr>
                <w:rFonts w:eastAsia="Calibri" w:cs="B Nazanin"/>
                <w:rtl/>
              </w:rPr>
              <w:t>1- توانایی شناسایی مولکول های چسبان اینتگرین و سلکتین</w:t>
            </w:r>
          </w:p>
          <w:p w:rsidR="00612F88" w:rsidRPr="007929EA" w:rsidRDefault="00612F88" w:rsidP="002A5411">
            <w:pPr>
              <w:jc w:val="both"/>
              <w:rPr>
                <w:rFonts w:eastAsia="Calibri" w:cs="B Nazanin"/>
                <w:rtl/>
              </w:rPr>
            </w:pPr>
            <w:r w:rsidRPr="007929EA">
              <w:rPr>
                <w:rFonts w:eastAsia="Calibri" w:cs="B Nazanin"/>
                <w:rtl/>
              </w:rPr>
              <w:t>2- لیگاندهای  مولکول های چسبان اینتگرین و سلکتین را بداند.</w:t>
            </w:r>
          </w:p>
          <w:p w:rsidR="00612F88" w:rsidRDefault="00612F88" w:rsidP="002A5411">
            <w:pPr>
              <w:jc w:val="both"/>
              <w:rPr>
                <w:rFonts w:eastAsia="Calibri" w:cs="B Nazanin"/>
                <w:rtl/>
              </w:rPr>
            </w:pPr>
            <w:r w:rsidRPr="007929EA">
              <w:rPr>
                <w:rFonts w:eastAsia="Calibri" w:cs="B Nazanin"/>
                <w:rtl/>
              </w:rPr>
              <w:t>3- کموکاین ها و گیرنده های کموکاین ها را بشناسد.</w:t>
            </w:r>
          </w:p>
          <w:p w:rsidR="00595756" w:rsidRPr="00B850E8" w:rsidRDefault="00595756" w:rsidP="002A5411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B850E8">
              <w:rPr>
                <w:rFonts w:eastAsia="Calibri" w:cs="B Nazanin" w:hint="cs"/>
                <w:b/>
                <w:bCs/>
                <w:rtl/>
              </w:rPr>
              <w:t>*</w:t>
            </w:r>
            <w:r w:rsidRPr="00B850E8">
              <w:rPr>
                <w:rFonts w:eastAsia="Calibri" w:cs="B Nazanin"/>
                <w:b/>
                <w:bCs/>
              </w:rPr>
              <w:t xml:space="preserve"> </w:t>
            </w:r>
            <w:r w:rsidRPr="00B850E8">
              <w:rPr>
                <w:rFonts w:eastAsia="Calibri" w:cs="B Nazanin" w:hint="cs"/>
                <w:b/>
                <w:bCs/>
                <w:rtl/>
              </w:rPr>
              <w:t>جلسه چهارم</w:t>
            </w:r>
          </w:p>
          <w:p w:rsidR="00595756" w:rsidRPr="00B850E8" w:rsidRDefault="00595756" w:rsidP="002A5411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B850E8">
              <w:rPr>
                <w:rFonts w:eastAsia="Calibri" w:cs="B Nazanin" w:hint="cs"/>
                <w:b/>
                <w:bCs/>
                <w:rtl/>
              </w:rPr>
              <w:t>نام مدرس: دکتر حق مراد</w:t>
            </w:r>
          </w:p>
          <w:p w:rsidR="00595756" w:rsidRPr="00B850E8" w:rsidRDefault="00595756" w:rsidP="002A5411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B850E8">
              <w:rPr>
                <w:rFonts w:eastAsia="Calibri" w:cs="B Nazanin" w:hint="cs"/>
                <w:b/>
                <w:bCs/>
                <w:rtl/>
              </w:rPr>
              <w:t>عنوان مبحث: آشنایی با آنتی ژن</w:t>
            </w:r>
          </w:p>
          <w:p w:rsidR="00B850E8" w:rsidRPr="00B850E8" w:rsidRDefault="00B850E8" w:rsidP="00B850E8">
            <w:pPr>
              <w:jc w:val="both"/>
              <w:rPr>
                <w:rFonts w:eastAsia="Calibri" w:cs="B Nazanin"/>
                <w:rtl/>
              </w:rPr>
            </w:pPr>
            <w:r w:rsidRPr="00B850E8">
              <w:rPr>
                <w:rFonts w:eastAsia="Calibri" w:cs="B Nazanin"/>
                <w:rtl/>
              </w:rPr>
              <w:t xml:space="preserve">- </w:t>
            </w:r>
            <w:r w:rsidRPr="00B850E8">
              <w:rPr>
                <w:rFonts w:eastAsia="Calibri" w:cs="B Nazanin" w:hint="cs"/>
                <w:rtl/>
              </w:rPr>
              <w:t>ضمن</w:t>
            </w:r>
            <w:r w:rsidRPr="00B850E8">
              <w:rPr>
                <w:rFonts w:eastAsia="Calibri" w:cs="B Nazanin"/>
                <w:rtl/>
              </w:rPr>
              <w:t xml:space="preserve"> </w:t>
            </w:r>
            <w:r w:rsidRPr="00B850E8">
              <w:rPr>
                <w:rFonts w:eastAsia="Calibri" w:cs="B Nazanin" w:hint="cs"/>
                <w:rtl/>
              </w:rPr>
              <w:t>تعریف</w:t>
            </w:r>
            <w:r w:rsidRPr="00B850E8">
              <w:rPr>
                <w:rFonts w:eastAsia="Calibri" w:cs="B Nazanin"/>
                <w:rtl/>
              </w:rPr>
              <w:t xml:space="preserve"> </w:t>
            </w:r>
            <w:r w:rsidRPr="00B850E8">
              <w:rPr>
                <w:rFonts w:eastAsia="Calibri" w:cs="B Nazanin" w:hint="cs"/>
                <w:rtl/>
              </w:rPr>
              <w:t>ایمونوژنيسيته</w:t>
            </w:r>
            <w:r w:rsidRPr="00B850E8">
              <w:rPr>
                <w:rFonts w:eastAsia="Calibri" w:cs="B Nazanin"/>
                <w:rtl/>
              </w:rPr>
              <w:t xml:space="preserve"> </w:t>
            </w:r>
            <w:r w:rsidRPr="00B850E8">
              <w:rPr>
                <w:rFonts w:eastAsia="Calibri" w:cs="B Nazanin" w:hint="cs"/>
                <w:rtl/>
              </w:rPr>
              <w:t>و</w:t>
            </w:r>
            <w:r>
              <w:rPr>
                <w:rFonts w:eastAsia="Calibri" w:cs="B Nazanin" w:hint="cs"/>
                <w:rtl/>
              </w:rPr>
              <w:t xml:space="preserve"> </w:t>
            </w:r>
            <w:r w:rsidRPr="00B850E8">
              <w:rPr>
                <w:rFonts w:eastAsia="Calibri" w:cs="B Nazanin" w:hint="cs"/>
                <w:rtl/>
              </w:rPr>
              <w:t>انتی</w:t>
            </w:r>
            <w:r w:rsidRPr="00B850E8">
              <w:rPr>
                <w:rFonts w:eastAsia="Calibri" w:cs="B Nazanin"/>
                <w:rtl/>
              </w:rPr>
              <w:t xml:space="preserve"> </w:t>
            </w:r>
            <w:r w:rsidRPr="00B850E8">
              <w:rPr>
                <w:rFonts w:eastAsia="Calibri" w:cs="B Nazanin" w:hint="cs"/>
                <w:rtl/>
              </w:rPr>
              <w:t>ژنيسيته</w:t>
            </w:r>
            <w:r w:rsidRPr="00B850E8">
              <w:rPr>
                <w:rFonts w:eastAsia="Calibri" w:cs="B Nazanin"/>
                <w:rtl/>
              </w:rPr>
              <w:t xml:space="preserve"> </w:t>
            </w:r>
            <w:r w:rsidRPr="00B850E8">
              <w:rPr>
                <w:rFonts w:eastAsia="Calibri" w:cs="B Nazanin" w:hint="cs"/>
                <w:rtl/>
              </w:rPr>
              <w:t>تفاوت</w:t>
            </w:r>
            <w:r w:rsidRPr="00B850E8">
              <w:rPr>
                <w:rFonts w:eastAsia="Calibri" w:cs="B Nazanin"/>
                <w:rtl/>
              </w:rPr>
              <w:t xml:space="preserve"> </w:t>
            </w:r>
            <w:r w:rsidRPr="00B850E8">
              <w:rPr>
                <w:rFonts w:eastAsia="Calibri" w:cs="B Nazanin" w:hint="cs"/>
                <w:rtl/>
              </w:rPr>
              <w:t>آنها</w:t>
            </w:r>
            <w:r w:rsidRPr="00B850E8">
              <w:rPr>
                <w:rFonts w:eastAsia="Calibri" w:cs="B Nazanin"/>
                <w:rtl/>
              </w:rPr>
              <w:t xml:space="preserve"> </w:t>
            </w:r>
            <w:r w:rsidRPr="00B850E8">
              <w:rPr>
                <w:rFonts w:eastAsia="Calibri" w:cs="B Nazanin" w:hint="cs"/>
                <w:rtl/>
              </w:rPr>
              <w:t>رابيان</w:t>
            </w:r>
            <w:r w:rsidRPr="00B850E8">
              <w:rPr>
                <w:rFonts w:eastAsia="Calibri" w:cs="B Nazanin"/>
                <w:rtl/>
              </w:rPr>
              <w:t xml:space="preserve"> </w:t>
            </w:r>
          </w:p>
          <w:p w:rsidR="00B850E8" w:rsidRPr="00B850E8" w:rsidRDefault="00B850E8" w:rsidP="00B850E8">
            <w:pPr>
              <w:jc w:val="both"/>
              <w:rPr>
                <w:rFonts w:eastAsia="Calibri" w:cs="B Nazanin"/>
                <w:rtl/>
              </w:rPr>
            </w:pPr>
            <w:r w:rsidRPr="00B850E8">
              <w:rPr>
                <w:rFonts w:eastAsia="Calibri" w:cs="B Nazanin"/>
                <w:rtl/>
              </w:rPr>
              <w:t xml:space="preserve"> </w:t>
            </w:r>
            <w:r w:rsidRPr="00B850E8">
              <w:rPr>
                <w:rFonts w:eastAsia="Calibri" w:cs="B Nazanin" w:hint="cs"/>
                <w:rtl/>
              </w:rPr>
              <w:t>نماید</w:t>
            </w:r>
            <w:r w:rsidRPr="00B850E8">
              <w:rPr>
                <w:rFonts w:eastAsia="Calibri" w:cs="B Nazanin"/>
                <w:rtl/>
              </w:rPr>
              <w:t>.</w:t>
            </w:r>
          </w:p>
          <w:p w:rsidR="00B850E8" w:rsidRPr="00B850E8" w:rsidRDefault="00B850E8" w:rsidP="00B850E8">
            <w:pPr>
              <w:jc w:val="both"/>
              <w:rPr>
                <w:rFonts w:eastAsia="Calibri" w:cs="B Nazanin"/>
                <w:rtl/>
              </w:rPr>
            </w:pPr>
            <w:r w:rsidRPr="00B850E8">
              <w:rPr>
                <w:rFonts w:eastAsia="Calibri" w:cs="B Nazanin"/>
                <w:rtl/>
              </w:rPr>
              <w:t xml:space="preserve"> 2- </w:t>
            </w:r>
            <w:r w:rsidRPr="00B850E8">
              <w:rPr>
                <w:rFonts w:eastAsia="Calibri" w:cs="B Nazanin" w:hint="cs"/>
                <w:rtl/>
              </w:rPr>
              <w:t>عوامل</w:t>
            </w:r>
            <w:r w:rsidRPr="00B850E8">
              <w:rPr>
                <w:rFonts w:eastAsia="Calibri" w:cs="B Nazanin"/>
                <w:rtl/>
              </w:rPr>
              <w:t xml:space="preserve"> </w:t>
            </w:r>
            <w:r w:rsidRPr="00B850E8">
              <w:rPr>
                <w:rFonts w:eastAsia="Calibri" w:cs="B Nazanin" w:hint="cs"/>
                <w:rtl/>
              </w:rPr>
              <w:t>موثردرایمنوژنيسيته</w:t>
            </w:r>
            <w:r w:rsidRPr="00B850E8">
              <w:rPr>
                <w:rFonts w:eastAsia="Calibri" w:cs="B Nazanin"/>
                <w:rtl/>
              </w:rPr>
              <w:t xml:space="preserve"> </w:t>
            </w:r>
            <w:r w:rsidRPr="00B850E8">
              <w:rPr>
                <w:rFonts w:eastAsia="Calibri" w:cs="B Nazanin" w:hint="cs"/>
                <w:rtl/>
              </w:rPr>
              <w:t>راتوضيح</w:t>
            </w:r>
            <w:r w:rsidRPr="00B850E8">
              <w:rPr>
                <w:rFonts w:eastAsia="Calibri" w:cs="B Nazanin"/>
                <w:rtl/>
              </w:rPr>
              <w:t xml:space="preserve"> </w:t>
            </w:r>
            <w:r w:rsidRPr="00B850E8">
              <w:rPr>
                <w:rFonts w:eastAsia="Calibri" w:cs="B Nazanin" w:hint="cs"/>
                <w:rtl/>
              </w:rPr>
              <w:t>دهد</w:t>
            </w:r>
            <w:r w:rsidRPr="00B850E8">
              <w:rPr>
                <w:rFonts w:eastAsia="Calibri" w:cs="B Nazanin"/>
                <w:rtl/>
              </w:rPr>
              <w:t>.</w:t>
            </w:r>
          </w:p>
          <w:p w:rsidR="00595756" w:rsidRPr="00595756" w:rsidRDefault="00B850E8" w:rsidP="00B850E8">
            <w:pPr>
              <w:jc w:val="both"/>
              <w:rPr>
                <w:rFonts w:eastAsia="Calibri" w:cs="B Nazanin"/>
                <w:rtl/>
              </w:rPr>
            </w:pPr>
            <w:r w:rsidRPr="00B850E8">
              <w:rPr>
                <w:rFonts w:eastAsia="Calibri" w:cs="B Nazanin"/>
                <w:rtl/>
              </w:rPr>
              <w:t xml:space="preserve"> 3-</w:t>
            </w:r>
            <w:r w:rsidRPr="00B850E8">
              <w:rPr>
                <w:rFonts w:eastAsia="Calibri" w:cs="B Nazanin" w:hint="cs"/>
                <w:rtl/>
              </w:rPr>
              <w:t>انواع</w:t>
            </w:r>
            <w:r w:rsidRPr="00B850E8">
              <w:rPr>
                <w:rFonts w:eastAsia="Calibri" w:cs="B Nazanin"/>
                <w:rtl/>
              </w:rPr>
              <w:t xml:space="preserve"> </w:t>
            </w:r>
            <w:r w:rsidRPr="00B850E8">
              <w:rPr>
                <w:rFonts w:eastAsia="Calibri" w:cs="B Nazanin" w:hint="cs"/>
                <w:rtl/>
              </w:rPr>
              <w:t>آنتی</w:t>
            </w:r>
            <w:r w:rsidRPr="00B850E8">
              <w:rPr>
                <w:rFonts w:eastAsia="Calibri" w:cs="B Nazanin"/>
                <w:rtl/>
              </w:rPr>
              <w:t xml:space="preserve"> </w:t>
            </w:r>
            <w:r w:rsidRPr="00B850E8">
              <w:rPr>
                <w:rFonts w:eastAsia="Calibri" w:cs="B Nazanin" w:hint="cs"/>
                <w:rtl/>
              </w:rPr>
              <w:t>ژنها</w:t>
            </w:r>
            <w:r w:rsidRPr="00B850E8">
              <w:rPr>
                <w:rFonts w:eastAsia="Calibri" w:cs="B Nazanin"/>
                <w:rtl/>
              </w:rPr>
              <w:t xml:space="preserve"> </w:t>
            </w:r>
            <w:r w:rsidRPr="00B850E8">
              <w:rPr>
                <w:rFonts w:eastAsia="Calibri" w:cs="B Nazanin" w:hint="cs"/>
                <w:rtl/>
              </w:rPr>
              <w:t>ر</w:t>
            </w:r>
            <w:r w:rsidRPr="00B850E8">
              <w:rPr>
                <w:rFonts w:eastAsia="Calibri" w:cs="B Nazanin"/>
                <w:rtl/>
              </w:rPr>
              <w:t xml:space="preserve"> </w:t>
            </w:r>
            <w:r w:rsidRPr="00B850E8">
              <w:rPr>
                <w:rFonts w:eastAsia="Calibri" w:cs="B Nazanin" w:hint="cs"/>
                <w:rtl/>
              </w:rPr>
              <w:t>ابيان</w:t>
            </w:r>
            <w:r w:rsidRPr="00B850E8">
              <w:rPr>
                <w:rFonts w:eastAsia="Calibri" w:cs="B Nazanin"/>
                <w:rtl/>
              </w:rPr>
              <w:t xml:space="preserve"> </w:t>
            </w:r>
            <w:r w:rsidRPr="00B850E8">
              <w:rPr>
                <w:rFonts w:eastAsia="Calibri" w:cs="B Nazanin" w:hint="cs"/>
                <w:rtl/>
              </w:rPr>
              <w:t>نماید</w:t>
            </w:r>
            <w:r w:rsidRPr="00B850E8">
              <w:rPr>
                <w:rFonts w:eastAsia="Calibri" w:cs="B Nazanin"/>
                <w:rtl/>
              </w:rPr>
              <w:t>.</w:t>
            </w:r>
          </w:p>
          <w:p w:rsidR="00595756" w:rsidRPr="001E5B0C" w:rsidRDefault="00595756" w:rsidP="002A5411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EC4546">
              <w:rPr>
                <w:rFonts w:eastAsia="Calibri" w:cs="B Nazanin" w:hint="cs"/>
                <w:rtl/>
              </w:rPr>
              <w:t>*</w:t>
            </w:r>
            <w:r w:rsidRPr="001E5B0C">
              <w:rPr>
                <w:rFonts w:eastAsia="Calibri" w:cs="B Nazanin" w:hint="cs"/>
                <w:b/>
                <w:bCs/>
                <w:rtl/>
              </w:rPr>
              <w:t>جلسه پنجم</w:t>
            </w:r>
          </w:p>
          <w:p w:rsidR="00595756" w:rsidRPr="001E5B0C" w:rsidRDefault="00595756" w:rsidP="002A5411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1E5B0C">
              <w:rPr>
                <w:rFonts w:eastAsia="Calibri" w:cs="B Nazanin" w:hint="cs"/>
                <w:b/>
                <w:bCs/>
                <w:rtl/>
              </w:rPr>
              <w:t>نام مدرس: دکتریوسفی</w:t>
            </w:r>
          </w:p>
          <w:p w:rsidR="00595756" w:rsidRPr="001E5B0C" w:rsidRDefault="00595756" w:rsidP="002A5411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1E5B0C">
              <w:rPr>
                <w:rFonts w:eastAsia="Calibri" w:cs="B Nazanin" w:hint="cs"/>
                <w:b/>
                <w:bCs/>
                <w:rtl/>
              </w:rPr>
              <w:t xml:space="preserve">عنوان مبحث: </w:t>
            </w:r>
            <w:r w:rsidRPr="001E5B0C">
              <w:rPr>
                <w:rFonts w:eastAsia="Calibri" w:cs="B Nazanin"/>
                <w:b/>
                <w:bCs/>
                <w:rtl/>
              </w:rPr>
              <w:t xml:space="preserve">- جلسه پنجم: </w:t>
            </w:r>
            <w:r w:rsidRPr="001E5B0C">
              <w:rPr>
                <w:rFonts w:eastAsia="Calibri" w:cs="B Nazanin" w:hint="cs"/>
                <w:b/>
                <w:bCs/>
                <w:rtl/>
              </w:rPr>
              <w:t>ایمونوگلوبولین ها</w:t>
            </w:r>
          </w:p>
          <w:p w:rsidR="00595756" w:rsidRPr="003E6DCB" w:rsidRDefault="00595756" w:rsidP="002A5411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 xml:space="preserve">1- به اختصار آنتی بادی را تعریف نماید. </w:t>
            </w:r>
          </w:p>
          <w:p w:rsidR="00595756" w:rsidRPr="003E6DCB" w:rsidRDefault="00595756" w:rsidP="002A5411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>2- سه عملکرد اصلی با واسطه آنتی بادی را نام ببرد.</w:t>
            </w:r>
          </w:p>
          <w:p w:rsidR="00595756" w:rsidRPr="003E6DCB" w:rsidRDefault="00595756" w:rsidP="002A5411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 xml:space="preserve">3- مقایسه مختصری بین خصوصیات گیرنده سلول </w:t>
            </w:r>
            <w:r w:rsidRPr="003E6DCB">
              <w:rPr>
                <w:rFonts w:eastAsia="Calibri" w:cs="B Nazanin"/>
              </w:rPr>
              <w:t>T</w:t>
            </w:r>
            <w:r w:rsidRPr="003E6DCB">
              <w:rPr>
                <w:rFonts w:eastAsia="Calibri" w:cs="B Nazanin"/>
                <w:rtl/>
              </w:rPr>
              <w:t xml:space="preserve"> (</w:t>
            </w:r>
            <w:r w:rsidRPr="003E6DCB">
              <w:rPr>
                <w:rFonts w:eastAsia="Calibri" w:cs="B Nazanin"/>
              </w:rPr>
              <w:t>TCR</w:t>
            </w:r>
            <w:r w:rsidRPr="003E6DCB">
              <w:rPr>
                <w:rFonts w:eastAsia="Calibri" w:cs="B Nazanin"/>
                <w:rtl/>
              </w:rPr>
              <w:t xml:space="preserve">) و گیرنده سلول </w:t>
            </w:r>
            <w:r w:rsidRPr="003E6DCB">
              <w:rPr>
                <w:rFonts w:eastAsia="Calibri" w:cs="B Nazanin"/>
              </w:rPr>
              <w:t>B</w:t>
            </w:r>
            <w:r w:rsidRPr="003E6DCB">
              <w:rPr>
                <w:rFonts w:eastAsia="Calibri" w:cs="B Nazanin"/>
                <w:rtl/>
              </w:rPr>
              <w:t xml:space="preserve"> (</w:t>
            </w:r>
            <w:r w:rsidRPr="003E6DCB">
              <w:rPr>
                <w:rFonts w:eastAsia="Calibri" w:cs="B Nazanin"/>
              </w:rPr>
              <w:t>BCR</w:t>
            </w:r>
            <w:r w:rsidRPr="003E6DCB">
              <w:rPr>
                <w:rFonts w:eastAsia="Calibri" w:cs="B Nazanin"/>
                <w:rtl/>
              </w:rPr>
              <w:t xml:space="preserve">) و </w:t>
            </w:r>
            <w:r w:rsidRPr="003E6DCB">
              <w:rPr>
                <w:rFonts w:eastAsia="Calibri" w:cs="B Nazanin"/>
              </w:rPr>
              <w:t>MHC</w:t>
            </w:r>
            <w:r w:rsidRPr="003E6DCB">
              <w:rPr>
                <w:rFonts w:eastAsia="Calibri" w:cs="B Nazanin"/>
                <w:rtl/>
              </w:rPr>
              <w:t xml:space="preserve"> را بیان نماید.</w:t>
            </w:r>
          </w:p>
          <w:p w:rsidR="00595756" w:rsidRPr="003E6DCB" w:rsidRDefault="00595756" w:rsidP="002A5411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 xml:space="preserve">4- چند کاربرد آنتی بادی مونوکلونال را بیان نماید. </w:t>
            </w:r>
          </w:p>
          <w:p w:rsidR="00595756" w:rsidRPr="003E6DCB" w:rsidRDefault="00595756" w:rsidP="002A5411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>5- تفاوت دو آنتی بادی ترشحی و غشایی را بداند.</w:t>
            </w:r>
          </w:p>
          <w:p w:rsidR="00595756" w:rsidRPr="003E6DCB" w:rsidRDefault="00595756" w:rsidP="002A5411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>6- انواع کلاس های آنتی بادی و زیر کلاس آنها را بیان کند.</w:t>
            </w:r>
          </w:p>
          <w:p w:rsidR="00595756" w:rsidRDefault="00595756" w:rsidP="002A5411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>8- شاخص ( اپی توپ) را تعریف کند و دو نوع خطی و فضایی آن را بشناسد.</w:t>
            </w:r>
          </w:p>
          <w:p w:rsidR="00BF1E84" w:rsidRPr="001E5B0C" w:rsidRDefault="00BF1E84" w:rsidP="00BF1E84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1E5B0C">
              <w:rPr>
                <w:rFonts w:eastAsia="Calibri" w:cs="B Nazanin" w:hint="cs"/>
                <w:b/>
                <w:bCs/>
                <w:rtl/>
              </w:rPr>
              <w:t>جلسه ششم</w:t>
            </w:r>
          </w:p>
          <w:p w:rsidR="00BF1E84" w:rsidRPr="001E5B0C" w:rsidRDefault="00BF1E84" w:rsidP="00F50F41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1E5B0C">
              <w:rPr>
                <w:rFonts w:eastAsia="Calibri" w:cs="B Nazanin" w:hint="cs"/>
                <w:b/>
                <w:bCs/>
                <w:rtl/>
              </w:rPr>
              <w:t>نام مدرس: دکتر</w:t>
            </w:r>
            <w:r w:rsidR="00F50F41">
              <w:rPr>
                <w:rFonts w:eastAsia="Calibri" w:cs="B Nazanin" w:hint="cs"/>
                <w:b/>
                <w:bCs/>
                <w:rtl/>
              </w:rPr>
              <w:t xml:space="preserve"> حق مراد</w:t>
            </w:r>
          </w:p>
          <w:p w:rsidR="00BF1E84" w:rsidRDefault="00BF1E84" w:rsidP="00F50F41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1E5B0C">
              <w:rPr>
                <w:rFonts w:eastAsia="Calibri" w:cs="B Nazanin" w:hint="cs"/>
                <w:b/>
                <w:bCs/>
                <w:rtl/>
              </w:rPr>
              <w:t xml:space="preserve">عنوان مبحث: </w:t>
            </w:r>
            <w:r w:rsidRPr="001E5B0C">
              <w:rPr>
                <w:rFonts w:eastAsia="Calibri" w:cs="B Nazanin"/>
                <w:b/>
                <w:bCs/>
                <w:rtl/>
              </w:rPr>
              <w:t>- جلسه پنجم:</w:t>
            </w:r>
            <w:r w:rsidRPr="001E5B0C">
              <w:rPr>
                <w:rFonts w:eastAsia="Calibri" w:cs="B Nazanin" w:hint="cs"/>
                <w:b/>
                <w:bCs/>
                <w:rtl/>
              </w:rPr>
              <w:t xml:space="preserve"> </w:t>
            </w:r>
            <w:r w:rsidR="00F50F41">
              <w:rPr>
                <w:rFonts w:eastAsia="Calibri" w:cs="B Nazanin" w:hint="cs"/>
                <w:b/>
                <w:bCs/>
                <w:rtl/>
              </w:rPr>
              <w:t xml:space="preserve">کمپلمان </w:t>
            </w:r>
          </w:p>
          <w:p w:rsidR="00C7756F" w:rsidRPr="00C7756F" w:rsidRDefault="00C7756F" w:rsidP="00C7756F">
            <w:pPr>
              <w:jc w:val="both"/>
              <w:rPr>
                <w:rFonts w:eastAsia="Calibri" w:cs="B Nazanin"/>
                <w:rtl/>
              </w:rPr>
            </w:pPr>
            <w:r>
              <w:rPr>
                <w:rFonts w:eastAsia="Calibri" w:cs="B Nazanin" w:hint="cs"/>
                <w:b/>
                <w:bCs/>
                <w:rtl/>
              </w:rPr>
              <w:t>1</w:t>
            </w:r>
            <w:r w:rsidRPr="00C7756F">
              <w:rPr>
                <w:rFonts w:eastAsia="Calibri" w:cs="B Nazanin" w:hint="cs"/>
                <w:rtl/>
              </w:rPr>
              <w:t>-سيستم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کمپلمان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را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تعریف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نماید</w:t>
            </w:r>
            <w:r w:rsidRPr="00C7756F">
              <w:rPr>
                <w:rFonts w:eastAsia="Calibri" w:cs="B Nazanin"/>
                <w:rtl/>
              </w:rPr>
              <w:t>.</w:t>
            </w:r>
          </w:p>
          <w:p w:rsidR="00C7756F" w:rsidRPr="00C7756F" w:rsidRDefault="00C7756F" w:rsidP="00C7756F">
            <w:pPr>
              <w:jc w:val="both"/>
              <w:rPr>
                <w:rFonts w:eastAsia="Calibri" w:cs="B Nazanin"/>
                <w:rtl/>
              </w:rPr>
            </w:pPr>
            <w:r w:rsidRPr="00C7756F">
              <w:rPr>
                <w:rFonts w:eastAsia="Calibri" w:cs="B Nazanin"/>
                <w:rtl/>
              </w:rPr>
              <w:t xml:space="preserve"> 2- </w:t>
            </w:r>
            <w:r w:rsidRPr="00C7756F">
              <w:rPr>
                <w:rFonts w:eastAsia="Calibri" w:cs="B Nazanin" w:hint="cs"/>
                <w:rtl/>
              </w:rPr>
              <w:t>مكانيسم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های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فعال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شدن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سيستم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کمپلمان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را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توضيح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دهد</w:t>
            </w:r>
            <w:r w:rsidRPr="00C7756F">
              <w:rPr>
                <w:rFonts w:eastAsia="Calibri" w:cs="B Nazanin"/>
                <w:rtl/>
              </w:rPr>
              <w:t>.</w:t>
            </w:r>
          </w:p>
          <w:p w:rsidR="00C7756F" w:rsidRPr="00C7756F" w:rsidRDefault="00C7756F" w:rsidP="00C7756F">
            <w:pPr>
              <w:jc w:val="both"/>
              <w:rPr>
                <w:rFonts w:eastAsia="Calibri" w:cs="B Nazanin"/>
                <w:rtl/>
              </w:rPr>
            </w:pPr>
            <w:r w:rsidRPr="00C7756F">
              <w:rPr>
                <w:rFonts w:eastAsia="Calibri" w:cs="B Nazanin"/>
                <w:rtl/>
              </w:rPr>
              <w:t xml:space="preserve">3- </w:t>
            </w:r>
            <w:r w:rsidRPr="00C7756F">
              <w:rPr>
                <w:rFonts w:eastAsia="Calibri" w:cs="B Nazanin" w:hint="cs"/>
                <w:rtl/>
              </w:rPr>
              <w:t>انواع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فعال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کننده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های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مسير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های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متفاوت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فعال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شدن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سيستم</w:t>
            </w:r>
            <w:r w:rsidRPr="00C7756F">
              <w:rPr>
                <w:rFonts w:eastAsia="Calibri" w:cs="B Nazanin"/>
                <w:rtl/>
              </w:rPr>
              <w:t xml:space="preserve"> </w:t>
            </w:r>
          </w:p>
          <w:p w:rsidR="00F50F41" w:rsidRPr="001E5B0C" w:rsidRDefault="00C7756F" w:rsidP="00C7756F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کمپلمان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را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نام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ببرد</w:t>
            </w:r>
            <w:r w:rsidRPr="00C7756F">
              <w:rPr>
                <w:rFonts w:eastAsia="Calibri" w:cs="B Nazanin"/>
                <w:b/>
                <w:bCs/>
                <w:rtl/>
              </w:rPr>
              <w:t>.</w:t>
            </w:r>
          </w:p>
          <w:p w:rsidR="00F50F41" w:rsidRPr="001E5B0C" w:rsidRDefault="00F50F41" w:rsidP="00F50F41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1E5B0C">
              <w:rPr>
                <w:rFonts w:eastAsia="Calibri" w:cs="B Nazanin" w:hint="cs"/>
                <w:b/>
                <w:bCs/>
                <w:rtl/>
              </w:rPr>
              <w:t xml:space="preserve">جلسه </w:t>
            </w:r>
            <w:r>
              <w:rPr>
                <w:rFonts w:eastAsia="Calibri" w:cs="B Nazanin" w:hint="cs"/>
                <w:b/>
                <w:bCs/>
                <w:rtl/>
              </w:rPr>
              <w:t>هفتم</w:t>
            </w:r>
          </w:p>
          <w:p w:rsidR="00F50F41" w:rsidRPr="001E5B0C" w:rsidRDefault="00F50F41" w:rsidP="00F50F41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1E5B0C">
              <w:rPr>
                <w:rFonts w:eastAsia="Calibri" w:cs="B Nazanin" w:hint="cs"/>
                <w:b/>
                <w:bCs/>
                <w:rtl/>
              </w:rPr>
              <w:t>نام مدرس: دکتر</w:t>
            </w:r>
            <w:r>
              <w:rPr>
                <w:rFonts w:eastAsia="Calibri" w:cs="B Nazanin" w:hint="cs"/>
                <w:b/>
                <w:bCs/>
                <w:rtl/>
              </w:rPr>
              <w:t xml:space="preserve"> حق مراد</w:t>
            </w:r>
          </w:p>
          <w:p w:rsidR="00F50F41" w:rsidRPr="001E5B0C" w:rsidRDefault="00F50F41" w:rsidP="00F50F41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1E5B0C">
              <w:rPr>
                <w:rFonts w:eastAsia="Calibri" w:cs="B Nazanin" w:hint="cs"/>
                <w:b/>
                <w:bCs/>
                <w:rtl/>
              </w:rPr>
              <w:t xml:space="preserve">عنوان مبحث: </w:t>
            </w:r>
            <w:r w:rsidRPr="001E5B0C">
              <w:rPr>
                <w:rFonts w:eastAsia="Calibri" w:cs="B Nazanin"/>
                <w:b/>
                <w:bCs/>
                <w:rtl/>
              </w:rPr>
              <w:t>- جلسه پنجم:</w:t>
            </w:r>
            <w:r w:rsidRPr="001E5B0C">
              <w:rPr>
                <w:rFonts w:eastAsia="Calibri" w:cs="B Nazanin" w:hint="cs"/>
                <w:b/>
                <w:bCs/>
                <w:rtl/>
              </w:rPr>
              <w:t xml:space="preserve"> </w:t>
            </w:r>
            <w:r>
              <w:rPr>
                <w:rFonts w:eastAsia="Calibri" w:cs="B Nazanin" w:hint="cs"/>
                <w:b/>
                <w:bCs/>
                <w:rtl/>
              </w:rPr>
              <w:t xml:space="preserve">کمپلمان </w:t>
            </w:r>
          </w:p>
          <w:p w:rsidR="00C7756F" w:rsidRPr="00C7756F" w:rsidRDefault="00C7756F" w:rsidP="00C7756F">
            <w:pPr>
              <w:jc w:val="both"/>
              <w:rPr>
                <w:rFonts w:eastAsia="Calibri" w:cs="B Nazanin"/>
                <w:rtl/>
              </w:rPr>
            </w:pPr>
            <w:r>
              <w:rPr>
                <w:rFonts w:eastAsia="Calibri" w:cs="B Nazanin" w:hint="cs"/>
                <w:rtl/>
              </w:rPr>
              <w:t>1-</w:t>
            </w:r>
            <w:r w:rsidRPr="00C7756F">
              <w:rPr>
                <w:rFonts w:eastAsia="Calibri" w:cs="B Nazanin" w:hint="cs"/>
                <w:rtl/>
              </w:rPr>
              <w:t>اعمال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بيولوژیک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سيستم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کمپلمان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را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توضيح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دهد</w:t>
            </w:r>
            <w:r w:rsidRPr="00C7756F">
              <w:rPr>
                <w:rFonts w:eastAsia="Calibri" w:cs="B Nazanin"/>
                <w:rtl/>
              </w:rPr>
              <w:t>.</w:t>
            </w:r>
          </w:p>
          <w:p w:rsidR="00C7756F" w:rsidRPr="00C7756F" w:rsidRDefault="00C7756F" w:rsidP="00C7756F">
            <w:pPr>
              <w:jc w:val="both"/>
              <w:rPr>
                <w:rFonts w:eastAsia="Calibri" w:cs="B Nazanin"/>
                <w:rtl/>
              </w:rPr>
            </w:pPr>
            <w:r>
              <w:rPr>
                <w:rFonts w:eastAsia="Calibri" w:cs="B Nazanin" w:hint="cs"/>
                <w:rtl/>
              </w:rPr>
              <w:t>2</w:t>
            </w:r>
            <w:r w:rsidRPr="00C7756F">
              <w:rPr>
                <w:rFonts w:eastAsia="Calibri" w:cs="B Nazanin"/>
                <w:rtl/>
              </w:rPr>
              <w:t xml:space="preserve">- </w:t>
            </w:r>
            <w:r w:rsidRPr="00C7756F">
              <w:rPr>
                <w:rFonts w:eastAsia="Calibri" w:cs="B Nazanin" w:hint="cs"/>
                <w:rtl/>
              </w:rPr>
              <w:t>گيرنده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های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موجود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بر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روی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سلولهای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مختلف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و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نحوه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عمل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آنها</w:t>
            </w:r>
            <w:r w:rsidRPr="00C7756F">
              <w:rPr>
                <w:rFonts w:eastAsia="Calibri" w:cs="B Nazanin"/>
                <w:rtl/>
              </w:rPr>
              <w:t xml:space="preserve"> </w:t>
            </w:r>
          </w:p>
          <w:p w:rsidR="00F50F41" w:rsidRDefault="00C7756F" w:rsidP="00C7756F">
            <w:pPr>
              <w:jc w:val="both"/>
              <w:rPr>
                <w:rFonts w:eastAsia="Calibri" w:cs="B Nazanin"/>
                <w:rtl/>
              </w:rPr>
            </w:pPr>
            <w:r w:rsidRPr="00C7756F">
              <w:rPr>
                <w:rFonts w:eastAsia="Calibri" w:cs="B Nazanin" w:hint="cs"/>
                <w:rtl/>
              </w:rPr>
              <w:t>را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توضيح</w:t>
            </w:r>
            <w:r w:rsidRPr="00C7756F">
              <w:rPr>
                <w:rFonts w:eastAsia="Calibri" w:cs="B Nazanin"/>
                <w:rtl/>
              </w:rPr>
              <w:t xml:space="preserve"> </w:t>
            </w:r>
            <w:r w:rsidRPr="00C7756F">
              <w:rPr>
                <w:rFonts w:eastAsia="Calibri" w:cs="B Nazanin" w:hint="cs"/>
                <w:rtl/>
              </w:rPr>
              <w:t>دهد</w:t>
            </w:r>
            <w:r w:rsidRPr="00C7756F">
              <w:rPr>
                <w:rFonts w:eastAsia="Calibri" w:cs="B Nazanin"/>
                <w:rtl/>
              </w:rPr>
              <w:t>.</w:t>
            </w:r>
          </w:p>
          <w:p w:rsidR="00C7756F" w:rsidRDefault="00C7756F" w:rsidP="00C7756F">
            <w:pPr>
              <w:jc w:val="both"/>
              <w:rPr>
                <w:rFonts w:eastAsia="Calibri" w:cs="B Nazanin"/>
                <w:rtl/>
              </w:rPr>
            </w:pPr>
          </w:p>
          <w:p w:rsidR="00BB2F6E" w:rsidRPr="001E5B0C" w:rsidRDefault="00BB2F6E" w:rsidP="00C7756F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1E5B0C">
              <w:rPr>
                <w:rFonts w:eastAsia="Calibri" w:cs="B Nazanin" w:hint="cs"/>
                <w:b/>
                <w:bCs/>
                <w:rtl/>
              </w:rPr>
              <w:t xml:space="preserve">جلسه </w:t>
            </w:r>
            <w:r w:rsidR="00C7756F">
              <w:rPr>
                <w:rFonts w:eastAsia="Calibri" w:cs="B Nazanin" w:hint="cs"/>
                <w:b/>
                <w:bCs/>
                <w:rtl/>
              </w:rPr>
              <w:t>هشتم</w:t>
            </w:r>
          </w:p>
          <w:p w:rsidR="002A5411" w:rsidRPr="001E5B0C" w:rsidRDefault="002A5411" w:rsidP="000971C6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1E5B0C">
              <w:rPr>
                <w:rFonts w:eastAsia="Calibri" w:cs="B Nazanin" w:hint="cs"/>
                <w:b/>
                <w:bCs/>
                <w:rtl/>
              </w:rPr>
              <w:t xml:space="preserve">نام مدرس: دکتر </w:t>
            </w:r>
            <w:r w:rsidR="000971C6">
              <w:rPr>
                <w:rFonts w:eastAsia="Calibri" w:cs="B Nazanin" w:hint="cs"/>
                <w:b/>
                <w:bCs/>
                <w:rtl/>
              </w:rPr>
              <w:t>صدیقی</w:t>
            </w:r>
          </w:p>
          <w:p w:rsidR="002A5411" w:rsidRPr="001E5B0C" w:rsidRDefault="002A5411" w:rsidP="002A5411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1E5B0C">
              <w:rPr>
                <w:rFonts w:eastAsia="Calibri" w:cs="B Nazanin" w:hint="cs"/>
                <w:b/>
                <w:bCs/>
                <w:rtl/>
              </w:rPr>
              <w:t xml:space="preserve">عنوان مبحث: </w:t>
            </w:r>
            <w:r w:rsidRPr="001E5B0C">
              <w:rPr>
                <w:rFonts w:eastAsia="Calibri" w:cs="B Nazanin"/>
                <w:b/>
                <w:bCs/>
                <w:rtl/>
              </w:rPr>
              <w:t>ایمنی ذاتی</w:t>
            </w:r>
            <w:r w:rsidRPr="001E5B0C">
              <w:rPr>
                <w:rFonts w:eastAsia="Calibri" w:cs="B Nazanin" w:hint="cs"/>
                <w:b/>
                <w:bCs/>
                <w:rtl/>
              </w:rPr>
              <w:t xml:space="preserve"> و مخاطی</w:t>
            </w:r>
          </w:p>
          <w:p w:rsidR="002A5411" w:rsidRPr="001E5B0C" w:rsidRDefault="002A5411" w:rsidP="002A5411">
            <w:pPr>
              <w:spacing w:line="360" w:lineRule="auto"/>
              <w:jc w:val="both"/>
              <w:rPr>
                <w:rFonts w:eastAsia="Calibri" w:cs="B Nazanin"/>
                <w:b/>
                <w:bCs/>
                <w:rtl/>
              </w:rPr>
            </w:pPr>
            <w:r w:rsidRPr="001E5B0C">
              <w:rPr>
                <w:rFonts w:eastAsia="Calibri" w:cs="B Nazanin" w:hint="cs"/>
                <w:b/>
                <w:bCs/>
                <w:rtl/>
              </w:rPr>
              <w:t>اهداف اختصاصي:</w:t>
            </w:r>
            <w:r w:rsidRPr="001E5B0C">
              <w:rPr>
                <w:rFonts w:eastAsia="Calibri" w:cs="B Nazanin"/>
                <w:b/>
                <w:bCs/>
                <w:rtl/>
              </w:rPr>
              <w:t xml:space="preserve"> </w:t>
            </w:r>
          </w:p>
          <w:p w:rsidR="002A5411" w:rsidRPr="003E6DCB" w:rsidRDefault="002A5411" w:rsidP="00E93812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>1- تعدادی از ساختمان های میکروبی شناسایی شده توسط ایمنی ذاتی را بداند.</w:t>
            </w:r>
          </w:p>
          <w:p w:rsidR="002A5411" w:rsidRPr="003E6DCB" w:rsidRDefault="002A5411" w:rsidP="00E93812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lastRenderedPageBreak/>
              <w:t xml:space="preserve">2- اختلافات دو سیستم ایمنی ذاتی و اکتسابی را در چند مورد ذکر کند. </w:t>
            </w:r>
          </w:p>
          <w:p w:rsidR="002A5411" w:rsidRPr="003E6DCB" w:rsidRDefault="002A5411" w:rsidP="00E93812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>3- چند گیرنده سیستم ایمنی ذاتی را بشناسد.</w:t>
            </w:r>
          </w:p>
          <w:p w:rsidR="002A5411" w:rsidRPr="003E6DCB" w:rsidRDefault="002A5411" w:rsidP="00E93812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>4- چند جزء از اجزای سیستم ایمنی ذاتی را نام ببرد.</w:t>
            </w:r>
          </w:p>
          <w:p w:rsidR="002A5411" w:rsidRPr="003E6DCB" w:rsidRDefault="002A5411" w:rsidP="00E93812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>5- تعدادی از خصوصیات سلول های سیستم ایمنی ذاتی را مطرح نماید.</w:t>
            </w:r>
          </w:p>
          <w:p w:rsidR="002A5411" w:rsidRPr="003E6DCB" w:rsidRDefault="002A5411" w:rsidP="00E93812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>6- روند فاگوسیتوز توسط سلول های فاگوسیت کننده را در سیتم ایمنی ذاتی بداند.</w:t>
            </w:r>
          </w:p>
          <w:p w:rsidR="002A5411" w:rsidRPr="003E6DCB" w:rsidRDefault="002A5411" w:rsidP="00E93812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>7- توضیح مختصری در خصوص سلول های دندریتیک دهد.</w:t>
            </w:r>
          </w:p>
          <w:p w:rsidR="002A5411" w:rsidRPr="003E6DCB" w:rsidRDefault="002A5411" w:rsidP="00E93812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 xml:space="preserve">8- سلول </w:t>
            </w:r>
            <w:bookmarkStart w:id="0" w:name="OLE_LINK9"/>
            <w:bookmarkStart w:id="1" w:name="OLE_LINK10"/>
            <w:r w:rsidRPr="003E6DCB">
              <w:rPr>
                <w:rFonts w:eastAsia="Calibri" w:cs="B Nazanin"/>
              </w:rPr>
              <w:t>NKC</w:t>
            </w:r>
            <w:r w:rsidRPr="003E6DCB">
              <w:rPr>
                <w:rFonts w:eastAsia="Calibri" w:cs="B Nazanin"/>
                <w:rtl/>
              </w:rPr>
              <w:t xml:space="preserve"> </w:t>
            </w:r>
            <w:bookmarkEnd w:id="0"/>
            <w:bookmarkEnd w:id="1"/>
            <w:r w:rsidRPr="003E6DCB">
              <w:rPr>
                <w:rFonts w:eastAsia="Calibri" w:cs="B Nazanin"/>
                <w:rtl/>
              </w:rPr>
              <w:t>(کشنده طبیعی ) را بشناسد و چند خصوصیت از آن را بشناسد.</w:t>
            </w:r>
          </w:p>
          <w:p w:rsidR="002A5411" w:rsidRPr="003E6DCB" w:rsidRDefault="002A5411" w:rsidP="00E93812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 xml:space="preserve">9- چند نوع از گیرنده های فعال کننده و مهار کننده سلولهای کشنده طبیعی </w:t>
            </w:r>
            <w:r w:rsidRPr="003E6DCB">
              <w:rPr>
                <w:rFonts w:eastAsia="Calibri" w:cs="B Nazanin"/>
              </w:rPr>
              <w:t>NKC</w:t>
            </w:r>
            <w:r w:rsidRPr="003E6DCB">
              <w:rPr>
                <w:rFonts w:eastAsia="Calibri" w:cs="B Nazanin"/>
                <w:rtl/>
              </w:rPr>
              <w:t xml:space="preserve"> را بشناسد.</w:t>
            </w:r>
          </w:p>
          <w:p w:rsidR="002A5411" w:rsidRDefault="002A5411" w:rsidP="00E93812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>10- دو عدد از پروتئین های محلول در خون از سیستم ایمنی ذاتی را نام ببرد</w:t>
            </w:r>
          </w:p>
          <w:p w:rsidR="002A5411" w:rsidRPr="002A5411" w:rsidRDefault="002A5411" w:rsidP="00E93812">
            <w:pPr>
              <w:jc w:val="both"/>
              <w:rPr>
                <w:rFonts w:eastAsia="Calibri" w:cs="B Nazanin"/>
                <w:rtl/>
              </w:rPr>
            </w:pPr>
            <w:r w:rsidRPr="002A5411">
              <w:rPr>
                <w:rFonts w:eastAsia="Calibri" w:cs="B Nazanin" w:hint="cs"/>
                <w:rtl/>
              </w:rPr>
              <w:t>سیستم ایمنی لایه های اپی تلیال را بشناسد.</w:t>
            </w:r>
          </w:p>
          <w:p w:rsidR="002A5411" w:rsidRPr="002A5411" w:rsidRDefault="002A5411" w:rsidP="00E93812">
            <w:pPr>
              <w:jc w:val="both"/>
              <w:rPr>
                <w:rFonts w:eastAsia="Calibri" w:cs="B Nazanin"/>
              </w:rPr>
            </w:pPr>
            <w:r w:rsidRPr="002A5411">
              <w:rPr>
                <w:rFonts w:eastAsia="Calibri" w:cs="B Nazanin" w:hint="cs"/>
                <w:rtl/>
              </w:rPr>
              <w:t>سیستم ایمنی دستگاه گوارش را بصورت مختصر توضیح دهد.</w:t>
            </w:r>
          </w:p>
          <w:p w:rsidR="002A5411" w:rsidRPr="002A5411" w:rsidRDefault="002A5411" w:rsidP="00E93812">
            <w:pPr>
              <w:jc w:val="both"/>
              <w:rPr>
                <w:rFonts w:eastAsia="Calibri" w:cs="B Nazanin"/>
              </w:rPr>
            </w:pPr>
            <w:r w:rsidRPr="002A5411">
              <w:rPr>
                <w:rFonts w:eastAsia="Calibri" w:cs="B Nazanin" w:hint="cs"/>
                <w:rtl/>
              </w:rPr>
              <w:t xml:space="preserve">سیستم ایمنی مخاطات </w:t>
            </w:r>
            <w:r w:rsidRPr="002A5411">
              <w:rPr>
                <w:rFonts w:eastAsia="Calibri" w:cs="B Nazanin"/>
              </w:rPr>
              <w:t>(GALT and BALT)</w:t>
            </w:r>
            <w:r w:rsidRPr="002A5411">
              <w:rPr>
                <w:rFonts w:eastAsia="Calibri" w:cs="B Nazanin" w:hint="cs"/>
                <w:rtl/>
              </w:rPr>
              <w:t xml:space="preserve"> را بشناسد.</w:t>
            </w:r>
          </w:p>
          <w:p w:rsidR="002A5411" w:rsidRDefault="002A5411" w:rsidP="00E93812">
            <w:pPr>
              <w:jc w:val="both"/>
              <w:rPr>
                <w:rFonts w:eastAsia="Calibri" w:cs="B Nazanin"/>
                <w:rtl/>
              </w:rPr>
            </w:pPr>
            <w:r w:rsidRPr="002A5411">
              <w:rPr>
                <w:rFonts w:eastAsia="Calibri" w:cs="B Nazanin" w:hint="cs"/>
                <w:rtl/>
              </w:rPr>
              <w:t xml:space="preserve">مناطق ایمنی مخفی </w:t>
            </w:r>
            <w:r w:rsidRPr="002A5411">
              <w:rPr>
                <w:rFonts w:eastAsia="Calibri" w:cs="B Nazanin"/>
              </w:rPr>
              <w:t>(</w:t>
            </w:r>
            <w:proofErr w:type="spellStart"/>
            <w:r w:rsidRPr="002A5411">
              <w:rPr>
                <w:rFonts w:eastAsia="Calibri" w:cs="B Nazanin"/>
              </w:rPr>
              <w:t>Privilage</w:t>
            </w:r>
            <w:proofErr w:type="spellEnd"/>
            <w:r w:rsidRPr="002A5411">
              <w:rPr>
                <w:rFonts w:eastAsia="Calibri" w:cs="B Nazanin"/>
              </w:rPr>
              <w:t>)</w:t>
            </w:r>
            <w:r w:rsidRPr="002A5411">
              <w:rPr>
                <w:rFonts w:eastAsia="Calibri" w:cs="B Nazanin" w:hint="cs"/>
                <w:rtl/>
              </w:rPr>
              <w:t xml:space="preserve"> را توضیح دهد.</w:t>
            </w:r>
          </w:p>
          <w:p w:rsidR="00BF1E84" w:rsidRDefault="00BF1E84" w:rsidP="00E93812">
            <w:pPr>
              <w:jc w:val="both"/>
              <w:rPr>
                <w:rFonts w:eastAsia="Calibri" w:cs="B Nazanin"/>
                <w:rtl/>
              </w:rPr>
            </w:pPr>
          </w:p>
          <w:p w:rsidR="00A94CB1" w:rsidRPr="001E5B0C" w:rsidRDefault="00A94CB1" w:rsidP="00C7756F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1E5B0C">
              <w:rPr>
                <w:rFonts w:eastAsia="Calibri" w:cs="B Nazanin" w:hint="cs"/>
                <w:b/>
                <w:bCs/>
                <w:rtl/>
              </w:rPr>
              <w:t xml:space="preserve">جلسه </w:t>
            </w:r>
            <w:r w:rsidR="00C7756F">
              <w:rPr>
                <w:rFonts w:eastAsia="Calibri" w:cs="B Nazanin" w:hint="cs"/>
                <w:b/>
                <w:bCs/>
                <w:rtl/>
              </w:rPr>
              <w:t>نهم</w:t>
            </w:r>
          </w:p>
          <w:p w:rsidR="00A94CB1" w:rsidRPr="001E5B0C" w:rsidRDefault="00A94CB1" w:rsidP="000971C6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1E5B0C">
              <w:rPr>
                <w:rFonts w:eastAsia="Calibri" w:cs="B Nazanin" w:hint="cs"/>
                <w:b/>
                <w:bCs/>
                <w:rtl/>
              </w:rPr>
              <w:t>نام مدرس: دکتر</w:t>
            </w:r>
            <w:r w:rsidR="000971C6">
              <w:rPr>
                <w:rFonts w:eastAsia="Calibri" w:cs="B Nazanin" w:hint="cs"/>
                <w:b/>
                <w:bCs/>
                <w:rtl/>
              </w:rPr>
              <w:t>صدیقی</w:t>
            </w:r>
          </w:p>
          <w:p w:rsidR="00A94CB1" w:rsidRPr="001E5B0C" w:rsidRDefault="00A94CB1" w:rsidP="008D0427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1E5B0C">
              <w:rPr>
                <w:rFonts w:eastAsia="Calibri" w:cs="B Nazanin" w:hint="cs"/>
                <w:b/>
                <w:bCs/>
                <w:rtl/>
              </w:rPr>
              <w:t xml:space="preserve">عنوان مبحث: </w:t>
            </w:r>
            <w:r w:rsidRPr="001E5B0C">
              <w:rPr>
                <w:rFonts w:eastAsia="Calibri" w:cs="B Nazanin"/>
                <w:b/>
                <w:bCs/>
                <w:rtl/>
              </w:rPr>
              <w:t>سیستم کمپلکس سازگار نسجی (</w:t>
            </w:r>
            <w:r w:rsidRPr="001E5B0C">
              <w:rPr>
                <w:rFonts w:eastAsia="Calibri" w:cs="B Nazanin"/>
                <w:b/>
                <w:bCs/>
              </w:rPr>
              <w:t>MHC</w:t>
            </w:r>
            <w:r w:rsidRPr="001E5B0C">
              <w:rPr>
                <w:rFonts w:eastAsia="Calibri" w:cs="B Nazanin"/>
                <w:b/>
                <w:bCs/>
                <w:rtl/>
              </w:rPr>
              <w:t>)</w:t>
            </w:r>
          </w:p>
          <w:p w:rsidR="00A94CB1" w:rsidRPr="001E5B0C" w:rsidRDefault="00A94CB1" w:rsidP="008D0427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1E5B0C">
              <w:rPr>
                <w:rFonts w:eastAsia="Calibri" w:cs="B Nazanin" w:hint="cs"/>
                <w:b/>
                <w:bCs/>
                <w:rtl/>
              </w:rPr>
              <w:t>اهداف اختصاصي:</w:t>
            </w:r>
            <w:r w:rsidRPr="001E5B0C">
              <w:rPr>
                <w:rFonts w:eastAsia="Calibri" w:cs="B Nazanin"/>
                <w:b/>
                <w:bCs/>
                <w:rtl/>
              </w:rPr>
              <w:t xml:space="preserve"> </w:t>
            </w:r>
          </w:p>
          <w:p w:rsidR="00A94CB1" w:rsidRPr="003E6DCB" w:rsidRDefault="00A94CB1" w:rsidP="00A94CB1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 xml:space="preserve">1- سیستم </w:t>
            </w:r>
            <w:r w:rsidRPr="003E6DCB">
              <w:rPr>
                <w:rFonts w:eastAsia="Calibri" w:cs="B Nazanin"/>
              </w:rPr>
              <w:t>MHC</w:t>
            </w:r>
            <w:r w:rsidRPr="003E6DCB">
              <w:rPr>
                <w:rFonts w:eastAsia="Calibri" w:cs="B Nazanin"/>
                <w:rtl/>
              </w:rPr>
              <w:t xml:space="preserve"> را تعریف نماید.</w:t>
            </w:r>
          </w:p>
          <w:p w:rsidR="00A94CB1" w:rsidRPr="003E6DCB" w:rsidRDefault="00A94CB1" w:rsidP="00A94CB1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 xml:space="preserve">2- محدودیت به </w:t>
            </w:r>
            <w:r w:rsidRPr="003E6DCB">
              <w:rPr>
                <w:rFonts w:eastAsia="Calibri" w:cs="B Nazanin"/>
              </w:rPr>
              <w:t>MHC</w:t>
            </w:r>
            <w:r w:rsidRPr="003E6DCB">
              <w:rPr>
                <w:rFonts w:eastAsia="Calibri" w:cs="B Nazanin"/>
                <w:rtl/>
              </w:rPr>
              <w:t xml:space="preserve"> کلاس </w:t>
            </w:r>
            <w:r w:rsidRPr="003E6DCB">
              <w:rPr>
                <w:rFonts w:eastAsia="Calibri" w:cs="B Nazanin"/>
              </w:rPr>
              <w:t>I</w:t>
            </w:r>
            <w:r w:rsidRPr="003E6DCB">
              <w:rPr>
                <w:rFonts w:eastAsia="Calibri" w:cs="B Nazanin"/>
                <w:rtl/>
              </w:rPr>
              <w:t xml:space="preserve"> و </w:t>
            </w:r>
            <w:r w:rsidRPr="003E6DCB">
              <w:rPr>
                <w:rFonts w:eastAsia="Calibri" w:cs="B Nazanin"/>
              </w:rPr>
              <w:t>II</w:t>
            </w:r>
            <w:r w:rsidRPr="003E6DCB">
              <w:rPr>
                <w:rFonts w:eastAsia="Calibri" w:cs="B Nazanin"/>
                <w:rtl/>
              </w:rPr>
              <w:t xml:space="preserve"> را بداند.</w:t>
            </w:r>
          </w:p>
          <w:p w:rsidR="00A94CB1" w:rsidRPr="003E6DCB" w:rsidRDefault="00A94CB1" w:rsidP="00A94CB1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>3- تعریف پلی مورفیسم، هموزیگوت و هتروزیگوت زن و آلل را بیان نماید.</w:t>
            </w:r>
          </w:p>
          <w:p w:rsidR="00A94CB1" w:rsidRPr="003E6DCB" w:rsidRDefault="00A94CB1" w:rsidP="00A94CB1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 xml:space="preserve">4- انواع </w:t>
            </w:r>
            <w:r w:rsidRPr="003E6DCB">
              <w:rPr>
                <w:rFonts w:eastAsia="Calibri" w:cs="B Nazanin"/>
              </w:rPr>
              <w:t>MHC</w:t>
            </w:r>
            <w:r w:rsidRPr="003E6DCB">
              <w:rPr>
                <w:rFonts w:eastAsia="Calibri" w:cs="B Nazanin"/>
                <w:rtl/>
              </w:rPr>
              <w:t xml:space="preserve"> کلاس یک و دو را نام ببرد.</w:t>
            </w:r>
          </w:p>
          <w:p w:rsidR="00A5758A" w:rsidRDefault="00A94CB1" w:rsidP="00A5758A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 xml:space="preserve">5- سه خصوصیت </w:t>
            </w:r>
            <w:r w:rsidRPr="003E6DCB">
              <w:rPr>
                <w:rFonts w:eastAsia="Calibri" w:cs="B Nazanin"/>
              </w:rPr>
              <w:t>MHC</w:t>
            </w:r>
            <w:r w:rsidR="00A5758A">
              <w:rPr>
                <w:rFonts w:eastAsia="Calibri" w:cs="B Nazanin"/>
                <w:rtl/>
              </w:rPr>
              <w:t xml:space="preserve"> را بیان نماید</w:t>
            </w:r>
          </w:p>
          <w:p w:rsidR="00A5758A" w:rsidRPr="00A5758A" w:rsidRDefault="00A5758A" w:rsidP="00A5758A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A5758A">
              <w:rPr>
                <w:rFonts w:eastAsia="Calibri" w:cs="B Nazanin" w:hint="cs"/>
                <w:b/>
                <w:bCs/>
                <w:rtl/>
              </w:rPr>
              <w:t>جلسه دهم</w:t>
            </w:r>
          </w:p>
          <w:p w:rsidR="002465B7" w:rsidRPr="001E5B0C" w:rsidRDefault="002465B7" w:rsidP="002465B7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1E5B0C">
              <w:rPr>
                <w:rFonts w:eastAsia="Calibri" w:cs="B Nazanin" w:hint="cs"/>
                <w:b/>
                <w:bCs/>
                <w:rtl/>
              </w:rPr>
              <w:t>نام مدرس: دکتر</w:t>
            </w:r>
            <w:r>
              <w:rPr>
                <w:rFonts w:eastAsia="Calibri" w:cs="B Nazanin" w:hint="cs"/>
                <w:b/>
                <w:bCs/>
                <w:rtl/>
              </w:rPr>
              <w:t>صدیقی</w:t>
            </w:r>
          </w:p>
          <w:p w:rsidR="002465B7" w:rsidRPr="002465B7" w:rsidRDefault="002465B7" w:rsidP="002465B7">
            <w:pPr>
              <w:jc w:val="both"/>
              <w:rPr>
                <w:rFonts w:eastAsia="Calibri" w:cs="B Nazanin"/>
                <w:rtl/>
              </w:rPr>
            </w:pPr>
            <w:r w:rsidRPr="001E5B0C">
              <w:rPr>
                <w:rFonts w:eastAsia="Calibri" w:cs="B Nazanin" w:hint="cs"/>
                <w:b/>
                <w:bCs/>
                <w:rtl/>
              </w:rPr>
              <w:t xml:space="preserve">عنوان مبحث: </w:t>
            </w:r>
            <w:r w:rsidRPr="002465B7">
              <w:rPr>
                <w:rFonts w:eastAsia="Calibri" w:cs="B Nazanin" w:hint="cs"/>
                <w:rtl/>
              </w:rPr>
              <w:t>عرضه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و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شناسایی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آنتی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ژنها</w:t>
            </w:r>
            <w:r>
              <w:rPr>
                <w:rFonts w:eastAsia="Calibri" w:cs="B Nazanin" w:hint="cs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به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سيستم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ایمنی</w:t>
            </w:r>
          </w:p>
          <w:p w:rsidR="002465B7" w:rsidRPr="001E5B0C" w:rsidRDefault="002465B7" w:rsidP="002465B7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1E5B0C">
              <w:rPr>
                <w:rFonts w:eastAsia="Calibri" w:cs="B Nazanin" w:hint="cs"/>
                <w:b/>
                <w:bCs/>
                <w:rtl/>
              </w:rPr>
              <w:t>اهداف اختصاصي:</w:t>
            </w:r>
            <w:r w:rsidRPr="001E5B0C">
              <w:rPr>
                <w:rFonts w:eastAsia="Calibri" w:cs="B Nazanin"/>
                <w:b/>
                <w:bCs/>
                <w:rtl/>
              </w:rPr>
              <w:t xml:space="preserve"> </w:t>
            </w:r>
          </w:p>
          <w:p w:rsidR="002465B7" w:rsidRPr="002465B7" w:rsidRDefault="002465B7" w:rsidP="002465B7">
            <w:pPr>
              <w:jc w:val="both"/>
              <w:rPr>
                <w:rFonts w:eastAsia="Calibri" w:cs="B Nazanin"/>
                <w:rtl/>
              </w:rPr>
            </w:pPr>
            <w:r>
              <w:rPr>
                <w:rFonts w:eastAsia="Calibri" w:cs="B Nazanin" w:hint="cs"/>
                <w:rtl/>
              </w:rPr>
              <w:t>1-</w:t>
            </w:r>
            <w:r w:rsidRPr="002465B7">
              <w:rPr>
                <w:rFonts w:eastAsia="Calibri" w:cs="B Nazanin" w:hint="cs"/>
                <w:rtl/>
              </w:rPr>
              <w:t>مراحل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عرضه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و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شناسایی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آنتی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ژنها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به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سلولهای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ایمنی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را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از</w:t>
            </w:r>
            <w:r w:rsidRPr="002465B7">
              <w:rPr>
                <w:rFonts w:eastAsia="Calibri" w:cs="B Nazanin"/>
                <w:rtl/>
              </w:rPr>
              <w:t xml:space="preserve"> </w:t>
            </w:r>
          </w:p>
          <w:p w:rsidR="002465B7" w:rsidRPr="002465B7" w:rsidRDefault="002465B7" w:rsidP="002465B7">
            <w:pPr>
              <w:jc w:val="both"/>
              <w:rPr>
                <w:rFonts w:eastAsia="Calibri" w:cs="B Nazanin"/>
                <w:rtl/>
              </w:rPr>
            </w:pP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مسير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خارجی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توضيح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دهد</w:t>
            </w:r>
            <w:r w:rsidRPr="002465B7">
              <w:rPr>
                <w:rFonts w:eastAsia="Calibri" w:cs="B Nazanin"/>
                <w:rtl/>
              </w:rPr>
              <w:t>.</w:t>
            </w:r>
          </w:p>
          <w:p w:rsidR="002465B7" w:rsidRPr="002465B7" w:rsidRDefault="002465B7" w:rsidP="002465B7">
            <w:pPr>
              <w:jc w:val="both"/>
              <w:rPr>
                <w:rFonts w:eastAsia="Calibri" w:cs="B Nazanin"/>
                <w:rtl/>
              </w:rPr>
            </w:pPr>
            <w:r w:rsidRPr="002465B7">
              <w:rPr>
                <w:rFonts w:eastAsia="Calibri" w:cs="B Nazanin"/>
                <w:rtl/>
              </w:rPr>
              <w:t xml:space="preserve">2- </w:t>
            </w:r>
            <w:r w:rsidRPr="002465B7">
              <w:rPr>
                <w:rFonts w:eastAsia="Calibri" w:cs="B Nazanin" w:hint="cs"/>
                <w:rtl/>
              </w:rPr>
              <w:t>مراحل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عرضه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و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شناسایی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آنتی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ژنها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به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سلولهای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ایمنی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را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از</w:t>
            </w:r>
            <w:r w:rsidRPr="002465B7">
              <w:rPr>
                <w:rFonts w:eastAsia="Calibri" w:cs="B Nazanin"/>
                <w:rtl/>
              </w:rPr>
              <w:t xml:space="preserve"> </w:t>
            </w:r>
          </w:p>
          <w:p w:rsidR="002465B7" w:rsidRDefault="002465B7" w:rsidP="002465B7">
            <w:pPr>
              <w:jc w:val="both"/>
              <w:rPr>
                <w:rFonts w:eastAsia="Calibri" w:cs="B Nazanin"/>
                <w:rtl/>
              </w:rPr>
            </w:pPr>
            <w:r w:rsidRPr="002465B7">
              <w:rPr>
                <w:rFonts w:eastAsia="Calibri" w:cs="B Nazanin" w:hint="cs"/>
                <w:rtl/>
              </w:rPr>
              <w:t>مسير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داخلی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توضيح</w:t>
            </w:r>
            <w:r w:rsidRPr="002465B7">
              <w:rPr>
                <w:rFonts w:eastAsia="Calibri" w:cs="B Nazanin"/>
                <w:rtl/>
              </w:rPr>
              <w:t xml:space="preserve"> </w:t>
            </w:r>
            <w:r w:rsidRPr="002465B7">
              <w:rPr>
                <w:rFonts w:eastAsia="Calibri" w:cs="B Nazanin" w:hint="cs"/>
                <w:rtl/>
              </w:rPr>
              <w:t>دهد</w:t>
            </w:r>
            <w:r w:rsidRPr="002465B7">
              <w:rPr>
                <w:rFonts w:eastAsia="Calibri" w:cs="B Nazanin"/>
                <w:rtl/>
              </w:rPr>
              <w:t>.</w:t>
            </w:r>
          </w:p>
          <w:p w:rsidR="000971C6" w:rsidRPr="001E5B0C" w:rsidRDefault="00FB76A6" w:rsidP="00FB76A6">
            <w:pPr>
              <w:jc w:val="both"/>
              <w:rPr>
                <w:rFonts w:eastAsia="Calibri" w:cs="B Nazanin"/>
                <w:b/>
                <w:bCs/>
                <w:rtl/>
              </w:rPr>
            </w:pPr>
            <w:r>
              <w:rPr>
                <w:rFonts w:eastAsia="Calibri" w:cs="B Nazanin" w:hint="cs"/>
                <w:b/>
                <w:bCs/>
                <w:rtl/>
              </w:rPr>
              <w:t>جلسه یازده</w:t>
            </w:r>
            <w:r w:rsidR="000971C6">
              <w:rPr>
                <w:rFonts w:eastAsia="Calibri" w:cs="B Nazanin" w:hint="cs"/>
                <w:b/>
                <w:bCs/>
                <w:rtl/>
              </w:rPr>
              <w:t xml:space="preserve"> </w:t>
            </w:r>
          </w:p>
          <w:p w:rsidR="000971C6" w:rsidRPr="001E5B0C" w:rsidRDefault="000971C6" w:rsidP="000971C6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1E5B0C">
              <w:rPr>
                <w:rFonts w:eastAsia="Calibri" w:cs="B Nazanin" w:hint="cs"/>
                <w:b/>
                <w:bCs/>
                <w:rtl/>
              </w:rPr>
              <w:t>نام مدرس: دکتر</w:t>
            </w:r>
            <w:r>
              <w:rPr>
                <w:rFonts w:eastAsia="Calibri" w:cs="B Nazanin" w:hint="cs"/>
                <w:b/>
                <w:bCs/>
                <w:rtl/>
              </w:rPr>
              <w:t>یوسفی</w:t>
            </w:r>
          </w:p>
          <w:p w:rsidR="000971C6" w:rsidRPr="001E5B0C" w:rsidRDefault="000971C6" w:rsidP="000971C6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1E5B0C">
              <w:rPr>
                <w:rFonts w:eastAsia="Calibri" w:cs="B Nazanin" w:hint="cs"/>
                <w:b/>
                <w:bCs/>
                <w:rtl/>
              </w:rPr>
              <w:t>عنوان مبحث: مکانیسم های موثر در سیستم ایمنی هومورال</w:t>
            </w:r>
          </w:p>
          <w:p w:rsidR="000971C6" w:rsidRPr="001E5B0C" w:rsidRDefault="000971C6" w:rsidP="000971C6">
            <w:pPr>
              <w:jc w:val="both"/>
              <w:rPr>
                <w:rFonts w:eastAsia="Calibri" w:cs="B Nazanin"/>
                <w:b/>
                <w:bCs/>
              </w:rPr>
            </w:pPr>
            <w:r w:rsidRPr="001E5B0C">
              <w:rPr>
                <w:rFonts w:eastAsia="Calibri" w:cs="B Nazanin" w:hint="cs"/>
                <w:b/>
                <w:bCs/>
                <w:rtl/>
              </w:rPr>
              <w:t>اهداف اختصاصي:</w:t>
            </w:r>
            <w:r w:rsidRPr="001E5B0C">
              <w:rPr>
                <w:rFonts w:eastAsia="Calibri" w:cs="B Nazanin"/>
                <w:b/>
                <w:bCs/>
              </w:rPr>
              <w:t xml:space="preserve"> </w:t>
            </w:r>
          </w:p>
          <w:p w:rsidR="000971C6" w:rsidRPr="00840993" w:rsidRDefault="000971C6" w:rsidP="000971C6">
            <w:pPr>
              <w:jc w:val="both"/>
              <w:rPr>
                <w:rFonts w:eastAsia="Calibri" w:cs="B Nazanin"/>
                <w:rtl/>
              </w:rPr>
            </w:pPr>
            <w:r w:rsidRPr="00EC4546">
              <w:rPr>
                <w:rFonts w:eastAsia="Calibri" w:cs="B Nazanin" w:hint="cs"/>
                <w:rtl/>
              </w:rPr>
              <w:t>1</w:t>
            </w:r>
            <w:r w:rsidRPr="00840993">
              <w:rPr>
                <w:rFonts w:eastAsia="Calibri" w:cs="B Nazanin" w:hint="cs"/>
                <w:rtl/>
              </w:rPr>
              <w:t>- حداقل سه عملکرد اصلی آنتی بادی را بیان نماید.</w:t>
            </w:r>
          </w:p>
          <w:p w:rsidR="000971C6" w:rsidRPr="00840993" w:rsidRDefault="000971C6" w:rsidP="000971C6">
            <w:pPr>
              <w:jc w:val="both"/>
              <w:rPr>
                <w:rFonts w:eastAsia="Calibri" w:cs="B Nazanin"/>
                <w:rtl/>
              </w:rPr>
            </w:pPr>
            <w:r w:rsidRPr="00840993">
              <w:rPr>
                <w:rFonts w:eastAsia="Calibri" w:cs="B Nazanin" w:hint="cs"/>
                <w:rtl/>
              </w:rPr>
              <w:t>2- به اختصار ایمنی هومورال را شرح دهد.</w:t>
            </w:r>
          </w:p>
          <w:p w:rsidR="000971C6" w:rsidRPr="00840993" w:rsidRDefault="000971C6" w:rsidP="000971C6">
            <w:pPr>
              <w:jc w:val="both"/>
              <w:rPr>
                <w:rFonts w:eastAsia="Calibri" w:cs="B Nazanin"/>
                <w:rtl/>
              </w:rPr>
            </w:pPr>
            <w:r w:rsidRPr="00840993">
              <w:rPr>
                <w:rFonts w:eastAsia="Calibri" w:cs="B Nazanin" w:hint="cs"/>
                <w:rtl/>
              </w:rPr>
              <w:t>3- عملکرد اصلی هر ایزوتایپ آنتی بادی را در یک خط توضیح دهد.</w:t>
            </w:r>
          </w:p>
          <w:p w:rsidR="000971C6" w:rsidRPr="00840993" w:rsidRDefault="000971C6" w:rsidP="000971C6">
            <w:pPr>
              <w:jc w:val="both"/>
              <w:rPr>
                <w:rFonts w:eastAsia="Calibri" w:cs="B Nazanin"/>
                <w:rtl/>
              </w:rPr>
            </w:pPr>
            <w:r w:rsidRPr="00840993">
              <w:rPr>
                <w:rFonts w:eastAsia="Calibri" w:cs="B Nazanin" w:hint="cs"/>
                <w:rtl/>
              </w:rPr>
              <w:t>4- حداقل دو واکسن القاء کننده سیستم ایمنی هومورال را نام ببرد.</w:t>
            </w:r>
          </w:p>
          <w:p w:rsidR="000971C6" w:rsidRPr="00840993" w:rsidRDefault="000971C6" w:rsidP="000971C6">
            <w:pPr>
              <w:jc w:val="both"/>
              <w:rPr>
                <w:rFonts w:eastAsia="Calibri" w:cs="B Nazanin"/>
                <w:rtl/>
              </w:rPr>
            </w:pPr>
            <w:r w:rsidRPr="00840993">
              <w:rPr>
                <w:rFonts w:eastAsia="Calibri" w:cs="B Nazanin" w:hint="cs"/>
                <w:rtl/>
              </w:rPr>
              <w:t>5- اپسونیزاسیون و فاگوسیتوز میکروب ها با واسطه آنتی بادی را به اختصار توضیح دهد.</w:t>
            </w:r>
          </w:p>
          <w:p w:rsidR="000971C6" w:rsidRPr="00840993" w:rsidRDefault="000971C6" w:rsidP="000971C6">
            <w:pPr>
              <w:jc w:val="both"/>
              <w:rPr>
                <w:rFonts w:eastAsia="Calibri" w:cs="B Nazanin"/>
                <w:rtl/>
              </w:rPr>
            </w:pPr>
            <w:r w:rsidRPr="00840993">
              <w:rPr>
                <w:rFonts w:eastAsia="Calibri" w:cs="B Nazanin" w:hint="cs"/>
                <w:rtl/>
              </w:rPr>
              <w:t xml:space="preserve">6- در خصوص گیرنده های </w:t>
            </w:r>
            <w:r w:rsidRPr="00840993">
              <w:rPr>
                <w:rFonts w:eastAsia="Calibri" w:cs="B Nazanin"/>
              </w:rPr>
              <w:t>FC</w:t>
            </w:r>
            <w:r w:rsidRPr="00840993">
              <w:rPr>
                <w:rFonts w:eastAsia="Calibri" w:cs="B Nazanin" w:hint="cs"/>
                <w:rtl/>
              </w:rPr>
              <w:t xml:space="preserve"> ( </w:t>
            </w:r>
            <w:r w:rsidRPr="00840993">
              <w:rPr>
                <w:rFonts w:eastAsia="Calibri" w:cs="B Nazanin"/>
              </w:rPr>
              <w:t>FCR</w:t>
            </w:r>
            <w:r w:rsidRPr="00840993">
              <w:rPr>
                <w:rFonts w:eastAsia="Calibri" w:cs="B Nazanin" w:hint="cs"/>
                <w:rtl/>
              </w:rPr>
              <w:t xml:space="preserve"> ) توضیح مختصری بدهد.</w:t>
            </w:r>
          </w:p>
          <w:p w:rsidR="00EB3962" w:rsidRDefault="000971C6" w:rsidP="008A4A9E">
            <w:pPr>
              <w:jc w:val="both"/>
              <w:rPr>
                <w:rFonts w:eastAsia="Calibri" w:cs="B Nazanin"/>
                <w:rtl/>
              </w:rPr>
            </w:pPr>
            <w:r w:rsidRPr="00840993">
              <w:rPr>
                <w:rFonts w:eastAsia="Calibri" w:cs="B Nazanin" w:hint="cs"/>
                <w:rtl/>
              </w:rPr>
              <w:t xml:space="preserve">7- عملکرد </w:t>
            </w:r>
            <w:r w:rsidRPr="00840993">
              <w:rPr>
                <w:rFonts w:eastAsia="Calibri" w:cs="B Nazanin"/>
              </w:rPr>
              <w:t>FCRIIβ</w:t>
            </w:r>
            <w:r w:rsidRPr="00840993">
              <w:rPr>
                <w:rFonts w:eastAsia="Calibri" w:cs="B Nazanin" w:hint="cs"/>
                <w:rtl/>
              </w:rPr>
              <w:t xml:space="preserve"> در کنترل سیستم ایمنی را به اختصار بداند.</w:t>
            </w:r>
          </w:p>
          <w:p w:rsidR="00990832" w:rsidRPr="001E5B0C" w:rsidRDefault="00990832" w:rsidP="00FB76A6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1E5B0C">
              <w:rPr>
                <w:rFonts w:eastAsia="Calibri" w:cs="B Nazanin" w:hint="cs"/>
                <w:b/>
                <w:bCs/>
                <w:rtl/>
              </w:rPr>
              <w:t>جلسه</w:t>
            </w:r>
            <w:r w:rsidR="00FB76A6">
              <w:rPr>
                <w:rFonts w:eastAsia="Calibri" w:cs="B Nazanin" w:hint="cs"/>
                <w:b/>
                <w:bCs/>
                <w:rtl/>
              </w:rPr>
              <w:t xml:space="preserve"> دوازده</w:t>
            </w:r>
          </w:p>
          <w:p w:rsidR="00990832" w:rsidRPr="001E5B0C" w:rsidRDefault="00990832" w:rsidP="000971C6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1E5B0C">
              <w:rPr>
                <w:rFonts w:eastAsia="Calibri" w:cs="B Nazanin" w:hint="cs"/>
                <w:b/>
                <w:bCs/>
                <w:rtl/>
              </w:rPr>
              <w:t>نام مدرس: دکتر</w:t>
            </w:r>
            <w:r w:rsidR="000971C6">
              <w:rPr>
                <w:rFonts w:eastAsia="Calibri" w:cs="B Nazanin" w:hint="cs"/>
                <w:b/>
                <w:bCs/>
                <w:rtl/>
              </w:rPr>
              <w:t>سالک</w:t>
            </w:r>
          </w:p>
          <w:p w:rsidR="00990832" w:rsidRPr="001E5B0C" w:rsidRDefault="00990832" w:rsidP="00C1489F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1E5B0C">
              <w:rPr>
                <w:rFonts w:eastAsia="Calibri" w:cs="B Nazanin" w:hint="cs"/>
                <w:b/>
                <w:bCs/>
                <w:rtl/>
              </w:rPr>
              <w:t xml:space="preserve">عنوان مبحث: </w:t>
            </w:r>
            <w:r w:rsidRPr="001E5B0C">
              <w:rPr>
                <w:rFonts w:eastAsia="Calibri" w:cs="B Nazanin"/>
                <w:b/>
                <w:bCs/>
                <w:rtl/>
              </w:rPr>
              <w:t>مکانیسم های موثر در سیستم ایمنی سلولی</w:t>
            </w:r>
          </w:p>
          <w:p w:rsidR="00990832" w:rsidRPr="001E5B0C" w:rsidRDefault="00990832" w:rsidP="00C1489F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1E5B0C">
              <w:rPr>
                <w:rFonts w:eastAsia="Calibri" w:cs="B Nazanin" w:hint="cs"/>
                <w:b/>
                <w:bCs/>
                <w:rtl/>
              </w:rPr>
              <w:t>اهداف اختصاصي:</w:t>
            </w:r>
            <w:r w:rsidRPr="001E5B0C">
              <w:rPr>
                <w:rFonts w:eastAsia="Calibri" w:cs="B Nazanin"/>
                <w:b/>
                <w:bCs/>
                <w:rtl/>
              </w:rPr>
              <w:t xml:space="preserve"> </w:t>
            </w:r>
          </w:p>
          <w:p w:rsidR="00990832" w:rsidRPr="003E6DCB" w:rsidRDefault="00990832" w:rsidP="00840993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>1- دو نوع پاسخ ایمنی سلولار را به اختصار شرح دهد.</w:t>
            </w:r>
          </w:p>
          <w:p w:rsidR="00990832" w:rsidRPr="003E6DCB" w:rsidRDefault="00990832" w:rsidP="00840993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 xml:space="preserve">2- خصوصیات ذاتی و حداقل یک سایتوکاین اصلی ترشح شده توسط سلول های </w:t>
            </w:r>
            <w:r w:rsidRPr="003E6DCB">
              <w:rPr>
                <w:rFonts w:eastAsia="Calibri" w:cs="B Nazanin"/>
              </w:rPr>
              <w:t>Th1</w:t>
            </w:r>
            <w:r w:rsidRPr="003E6DCB">
              <w:rPr>
                <w:rFonts w:eastAsia="Calibri" w:cs="B Nazanin"/>
                <w:rtl/>
              </w:rPr>
              <w:t xml:space="preserve"> را به اختصار توضیح دهد.</w:t>
            </w:r>
          </w:p>
          <w:p w:rsidR="00990832" w:rsidRPr="003E6DCB" w:rsidRDefault="00990832" w:rsidP="00840993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 xml:space="preserve">3- خصوصیات ذاتی و حداقل یک سایتوکاین اصلی ترشح شده توسط سلول های </w:t>
            </w:r>
            <w:r w:rsidRPr="003E6DCB">
              <w:rPr>
                <w:rFonts w:eastAsia="Calibri" w:cs="B Nazanin"/>
              </w:rPr>
              <w:t>Th2</w:t>
            </w:r>
            <w:r w:rsidRPr="003E6DCB">
              <w:rPr>
                <w:rFonts w:eastAsia="Calibri" w:cs="B Nazanin"/>
                <w:rtl/>
              </w:rPr>
              <w:t xml:space="preserve"> را به اختصار توضیح دهد.</w:t>
            </w:r>
          </w:p>
          <w:p w:rsidR="00990832" w:rsidRPr="003E6DCB" w:rsidRDefault="00990832" w:rsidP="00840993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 xml:space="preserve">4- روند تکامل سلول های </w:t>
            </w:r>
            <w:r w:rsidRPr="003E6DCB">
              <w:rPr>
                <w:rFonts w:eastAsia="Calibri" w:cs="B Nazanin"/>
              </w:rPr>
              <w:t>Th1</w:t>
            </w:r>
            <w:r w:rsidRPr="003E6DCB">
              <w:rPr>
                <w:rFonts w:eastAsia="Calibri" w:cs="B Nazanin"/>
                <w:rtl/>
              </w:rPr>
              <w:t xml:space="preserve"> و </w:t>
            </w:r>
            <w:r w:rsidRPr="003E6DCB">
              <w:rPr>
                <w:rFonts w:eastAsia="Calibri" w:cs="B Nazanin"/>
              </w:rPr>
              <w:t>Th2</w:t>
            </w:r>
            <w:r w:rsidRPr="003E6DCB">
              <w:rPr>
                <w:rFonts w:eastAsia="Calibri" w:cs="B Nazanin"/>
                <w:rtl/>
              </w:rPr>
              <w:t xml:space="preserve"> را به اختصار بیان نماید.</w:t>
            </w:r>
          </w:p>
          <w:p w:rsidR="00990832" w:rsidRPr="003E6DCB" w:rsidRDefault="00990832" w:rsidP="00840993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lastRenderedPageBreak/>
              <w:t xml:space="preserve">5- سایتوکاین های اصلی در القاء ایمنی سلولی در مسیر القاء </w:t>
            </w:r>
            <w:r w:rsidRPr="003E6DCB">
              <w:rPr>
                <w:rFonts w:eastAsia="Calibri" w:cs="B Nazanin"/>
              </w:rPr>
              <w:t>Th1</w:t>
            </w:r>
            <w:r w:rsidRPr="003E6DCB">
              <w:rPr>
                <w:rFonts w:eastAsia="Calibri" w:cs="B Nazanin"/>
                <w:rtl/>
              </w:rPr>
              <w:t xml:space="preserve"> را نام ببرد.</w:t>
            </w:r>
          </w:p>
          <w:p w:rsidR="00990832" w:rsidRPr="003E6DCB" w:rsidRDefault="00990832" w:rsidP="00840993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>6- نقش ماکروفاژ در ایمنی سلولی را به اختصار بیان نماید.</w:t>
            </w:r>
          </w:p>
          <w:p w:rsidR="00990832" w:rsidRPr="003E6DCB" w:rsidRDefault="00990832" w:rsidP="00840993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 xml:space="preserve">7- سلول های </w:t>
            </w:r>
            <w:r w:rsidRPr="003E6DCB">
              <w:rPr>
                <w:rFonts w:eastAsia="Calibri" w:cs="B Nazanin"/>
              </w:rPr>
              <w:t>TCD4+</w:t>
            </w:r>
            <w:r w:rsidRPr="003E6DCB">
              <w:rPr>
                <w:rFonts w:eastAsia="Calibri" w:cs="B Nazanin"/>
                <w:rtl/>
              </w:rPr>
              <w:t xml:space="preserve"> </w:t>
            </w:r>
            <w:r w:rsidRPr="003E6DCB">
              <w:rPr>
                <w:rFonts w:eastAsia="Calibri" w:cs="B Nazanin"/>
              </w:rPr>
              <w:t>Th17-</w:t>
            </w:r>
            <w:r w:rsidRPr="003E6DCB">
              <w:rPr>
                <w:rFonts w:eastAsia="Calibri" w:cs="B Nazanin"/>
                <w:rtl/>
              </w:rPr>
              <w:t xml:space="preserve"> را در یک سطر توضیح دهد.</w:t>
            </w:r>
          </w:p>
          <w:p w:rsidR="0097366D" w:rsidRPr="00840993" w:rsidRDefault="00990832" w:rsidP="008A4A9E">
            <w:pPr>
              <w:jc w:val="both"/>
              <w:rPr>
                <w:rFonts w:eastAsia="Calibri" w:cs="B Nazanin"/>
                <w:rtl/>
              </w:rPr>
            </w:pPr>
            <w:r w:rsidRPr="003E6DCB">
              <w:rPr>
                <w:rFonts w:eastAsia="Calibri" w:cs="B Nazanin"/>
                <w:rtl/>
              </w:rPr>
              <w:t xml:space="preserve">8- عملکرد اصلی سلول های کشنده ( </w:t>
            </w:r>
            <w:r w:rsidRPr="003E6DCB">
              <w:rPr>
                <w:rFonts w:eastAsia="Calibri" w:cs="B Nazanin"/>
              </w:rPr>
              <w:t>CTL</w:t>
            </w:r>
            <w:r w:rsidRPr="003E6DCB">
              <w:rPr>
                <w:rFonts w:eastAsia="Calibri" w:cs="B Nazanin"/>
                <w:rtl/>
              </w:rPr>
              <w:t xml:space="preserve"> ) را به اختصار توضیح دهد.</w:t>
            </w:r>
          </w:p>
          <w:p w:rsidR="00052DE5" w:rsidRPr="00052DE5" w:rsidRDefault="00052DE5" w:rsidP="00FB76A6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052DE5">
              <w:rPr>
                <w:rFonts w:eastAsia="Calibri" w:cs="B Nazanin" w:hint="cs"/>
                <w:rtl/>
              </w:rPr>
              <w:t>*</w:t>
            </w:r>
            <w:r w:rsidRPr="00052DE5">
              <w:rPr>
                <w:rFonts w:eastAsia="Calibri" w:cs="B Nazanin" w:hint="cs"/>
                <w:b/>
                <w:bCs/>
                <w:rtl/>
              </w:rPr>
              <w:t xml:space="preserve">جلسه </w:t>
            </w:r>
            <w:r w:rsidR="00FB76A6">
              <w:rPr>
                <w:rFonts w:eastAsia="Calibri" w:cs="B Nazanin" w:hint="cs"/>
                <w:b/>
                <w:bCs/>
                <w:rtl/>
              </w:rPr>
              <w:t>سیزدهم</w:t>
            </w:r>
          </w:p>
          <w:p w:rsidR="00052DE5" w:rsidRPr="00052DE5" w:rsidRDefault="00052DE5" w:rsidP="00504AE3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052DE5">
              <w:rPr>
                <w:rFonts w:eastAsia="Calibri" w:cs="B Nazanin" w:hint="cs"/>
                <w:b/>
                <w:bCs/>
                <w:rtl/>
              </w:rPr>
              <w:t xml:space="preserve">نام مدرس: دکتر </w:t>
            </w:r>
            <w:r w:rsidR="00504AE3">
              <w:rPr>
                <w:rFonts w:eastAsia="Calibri" w:cs="B Nazanin" w:hint="cs"/>
                <w:b/>
                <w:bCs/>
                <w:rtl/>
              </w:rPr>
              <w:t>سالک</w:t>
            </w:r>
          </w:p>
          <w:p w:rsidR="00052DE5" w:rsidRPr="00052DE5" w:rsidRDefault="00052DE5" w:rsidP="00C1489F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052DE5">
              <w:rPr>
                <w:rFonts w:eastAsia="Calibri" w:cs="B Nazanin" w:hint="cs"/>
                <w:b/>
                <w:bCs/>
                <w:rtl/>
              </w:rPr>
              <w:t xml:space="preserve">عنوان مبحث: </w:t>
            </w:r>
            <w:r w:rsidRPr="00052DE5">
              <w:rPr>
                <w:rFonts w:eastAsia="Calibri" w:cs="B Nazanin"/>
                <w:b/>
                <w:bCs/>
                <w:rtl/>
              </w:rPr>
              <w:t>تولرانس ا</w:t>
            </w:r>
            <w:r w:rsidRPr="00052DE5">
              <w:rPr>
                <w:rFonts w:eastAsia="Calibri" w:cs="B Nazanin" w:hint="cs"/>
                <w:b/>
                <w:bCs/>
                <w:rtl/>
              </w:rPr>
              <w:t>یمونولوژیک</w:t>
            </w:r>
            <w:r w:rsidRPr="00052DE5">
              <w:rPr>
                <w:rFonts w:eastAsia="Calibri" w:cs="B Nazanin"/>
                <w:b/>
                <w:bCs/>
                <w:rtl/>
              </w:rPr>
              <w:t xml:space="preserve"> و</w:t>
            </w:r>
            <w:r w:rsidRPr="00052DE5">
              <w:rPr>
                <w:rFonts w:eastAsia="Calibri" w:cs="B Nazanin" w:hint="cs"/>
                <w:b/>
                <w:bCs/>
                <w:rtl/>
              </w:rPr>
              <w:t xml:space="preserve"> بیمار یهای خود ایمنی</w:t>
            </w:r>
            <w:r w:rsidRPr="00052DE5">
              <w:rPr>
                <w:rFonts w:eastAsia="Calibri" w:cs="B Nazanin"/>
                <w:b/>
                <w:bCs/>
                <w:rtl/>
              </w:rPr>
              <w:t xml:space="preserve"> </w:t>
            </w:r>
          </w:p>
          <w:p w:rsidR="00052DE5" w:rsidRPr="00052DE5" w:rsidRDefault="00052DE5" w:rsidP="00C1489F">
            <w:pPr>
              <w:jc w:val="both"/>
              <w:rPr>
                <w:rFonts w:eastAsia="Calibri" w:cs="B Nazanin"/>
                <w:b/>
                <w:bCs/>
              </w:rPr>
            </w:pPr>
            <w:r w:rsidRPr="00052DE5">
              <w:rPr>
                <w:rFonts w:eastAsia="Calibri" w:cs="B Nazanin" w:hint="cs"/>
                <w:b/>
                <w:bCs/>
                <w:rtl/>
              </w:rPr>
              <w:t>اهداف اختصاصي:</w:t>
            </w:r>
            <w:r w:rsidRPr="00052DE5">
              <w:rPr>
                <w:rFonts w:eastAsia="Calibri" w:cs="B Nazanin"/>
                <w:b/>
                <w:bCs/>
              </w:rPr>
              <w:t xml:space="preserve"> </w:t>
            </w:r>
          </w:p>
          <w:p w:rsidR="00052DE5" w:rsidRPr="00052DE5" w:rsidRDefault="00052DE5" w:rsidP="00EC4546">
            <w:pPr>
              <w:jc w:val="both"/>
              <w:rPr>
                <w:rFonts w:eastAsia="Calibri" w:cs="B Nazanin"/>
                <w:rtl/>
              </w:rPr>
            </w:pPr>
            <w:r w:rsidRPr="00052DE5">
              <w:rPr>
                <w:rFonts w:eastAsia="Calibri" w:cs="B Nazanin" w:hint="cs"/>
                <w:rtl/>
              </w:rPr>
              <w:t>1- بطور مختصر تحمل مرکزی را توضیح دهد.</w:t>
            </w:r>
          </w:p>
          <w:p w:rsidR="00052DE5" w:rsidRPr="00052DE5" w:rsidRDefault="00052DE5" w:rsidP="00EC4546">
            <w:pPr>
              <w:jc w:val="both"/>
              <w:rPr>
                <w:rFonts w:eastAsia="Calibri" w:cs="B Nazanin"/>
                <w:rtl/>
              </w:rPr>
            </w:pPr>
            <w:r w:rsidRPr="00052DE5">
              <w:rPr>
                <w:rFonts w:eastAsia="Calibri" w:cs="B Nazanin" w:hint="cs"/>
                <w:rtl/>
              </w:rPr>
              <w:t>2- بطور مختصر تحمل محیطی را توضیح دهد.</w:t>
            </w:r>
          </w:p>
          <w:p w:rsidR="00052DE5" w:rsidRPr="00052DE5" w:rsidRDefault="00052DE5" w:rsidP="00EC4546">
            <w:pPr>
              <w:jc w:val="both"/>
              <w:rPr>
                <w:rFonts w:eastAsia="Calibri" w:cs="B Nazanin"/>
                <w:rtl/>
              </w:rPr>
            </w:pPr>
            <w:r w:rsidRPr="00052DE5">
              <w:rPr>
                <w:rFonts w:eastAsia="Calibri" w:cs="B Nazanin" w:hint="cs"/>
                <w:rtl/>
              </w:rPr>
              <w:t>3- مکانیسم های ایجاد تحمل را نام ببرد.</w:t>
            </w:r>
          </w:p>
          <w:p w:rsidR="00052DE5" w:rsidRPr="00052DE5" w:rsidRDefault="00052DE5" w:rsidP="00EC4546">
            <w:pPr>
              <w:jc w:val="both"/>
              <w:rPr>
                <w:rFonts w:eastAsia="Calibri" w:cs="B Nazanin"/>
                <w:rtl/>
              </w:rPr>
            </w:pPr>
            <w:r w:rsidRPr="00052DE5">
              <w:rPr>
                <w:rFonts w:eastAsia="Calibri" w:cs="B Nazanin" w:hint="cs"/>
                <w:rtl/>
              </w:rPr>
              <w:t>4- بتواند بطور مختصر آنرژی ( عدم پاسخ دهی عملکردی ) را توضیح دهد.</w:t>
            </w:r>
          </w:p>
          <w:p w:rsidR="00052DE5" w:rsidRPr="00052DE5" w:rsidRDefault="00052DE5" w:rsidP="00EC4546">
            <w:pPr>
              <w:jc w:val="both"/>
              <w:rPr>
                <w:rFonts w:eastAsia="Calibri" w:cs="B Nazanin"/>
                <w:rtl/>
              </w:rPr>
            </w:pPr>
            <w:r w:rsidRPr="00052DE5">
              <w:rPr>
                <w:rFonts w:eastAsia="Calibri" w:cs="B Nazanin" w:hint="cs"/>
                <w:rtl/>
              </w:rPr>
              <w:t xml:space="preserve">5- مکانیسم های ایجاد آنرژی در سلول </w:t>
            </w:r>
            <w:r w:rsidRPr="00052DE5">
              <w:rPr>
                <w:rFonts w:eastAsia="Calibri" w:cs="B Nazanin"/>
              </w:rPr>
              <w:t xml:space="preserve">T </w:t>
            </w:r>
            <w:r w:rsidRPr="00052DE5">
              <w:rPr>
                <w:rFonts w:eastAsia="Calibri" w:cs="B Nazanin" w:hint="cs"/>
                <w:rtl/>
              </w:rPr>
              <w:t xml:space="preserve"> را نام ببرد.</w:t>
            </w:r>
          </w:p>
          <w:p w:rsidR="00052DE5" w:rsidRPr="00052DE5" w:rsidRDefault="00052DE5" w:rsidP="00EC4546">
            <w:pPr>
              <w:jc w:val="both"/>
              <w:rPr>
                <w:rFonts w:eastAsia="Calibri" w:cs="B Nazanin"/>
                <w:rtl/>
              </w:rPr>
            </w:pPr>
            <w:r w:rsidRPr="00052DE5">
              <w:rPr>
                <w:rFonts w:eastAsia="Calibri" w:cs="B Nazanin" w:hint="cs"/>
                <w:rtl/>
              </w:rPr>
              <w:t xml:space="preserve">6- به اختصار خصوصیات سلول های تنظیم کننده ( </w:t>
            </w:r>
            <w:r w:rsidRPr="00052DE5">
              <w:rPr>
                <w:rFonts w:eastAsia="Calibri" w:cs="B Nazanin"/>
              </w:rPr>
              <w:t>Treg</w:t>
            </w:r>
            <w:r w:rsidRPr="00052DE5">
              <w:rPr>
                <w:rFonts w:eastAsia="Calibri" w:cs="B Nazanin" w:hint="cs"/>
                <w:rtl/>
              </w:rPr>
              <w:t xml:space="preserve"> ) و نقش آنها را در ایجاد تحمل ایمنی را توضیح دهد.</w:t>
            </w:r>
          </w:p>
          <w:p w:rsidR="00052DE5" w:rsidRPr="00052DE5" w:rsidRDefault="00052DE5" w:rsidP="00EC4546">
            <w:pPr>
              <w:jc w:val="both"/>
              <w:rPr>
                <w:rFonts w:eastAsia="Calibri" w:cs="B Nazanin"/>
                <w:rtl/>
              </w:rPr>
            </w:pPr>
            <w:r w:rsidRPr="00052DE5">
              <w:rPr>
                <w:rFonts w:eastAsia="Calibri" w:cs="B Nazanin" w:hint="cs"/>
                <w:rtl/>
              </w:rPr>
              <w:t>7- آپوپتوز ( مرگ برنامه ریزی شده سلول ) را به اختصار توضیح دهد.</w:t>
            </w:r>
          </w:p>
          <w:p w:rsidR="0097366D" w:rsidRPr="003E6DCB" w:rsidRDefault="00052DE5" w:rsidP="00220C63">
            <w:pPr>
              <w:jc w:val="both"/>
              <w:rPr>
                <w:rFonts w:eastAsia="Calibri" w:cs="B Nazanin"/>
                <w:rtl/>
              </w:rPr>
            </w:pPr>
            <w:r w:rsidRPr="00052DE5">
              <w:rPr>
                <w:rFonts w:eastAsia="Calibri" w:cs="B Nazanin" w:hint="cs"/>
                <w:rtl/>
              </w:rPr>
              <w:t>8- سه خصوصیت آنتی ژن های تولروژن و ایمونوژن را بیان نماید.</w:t>
            </w:r>
          </w:p>
          <w:p w:rsidR="00926D08" w:rsidRPr="00052DE5" w:rsidRDefault="00926D08" w:rsidP="00FB76A6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052DE5">
              <w:rPr>
                <w:rFonts w:eastAsia="Calibri" w:cs="B Nazanin" w:hint="cs"/>
                <w:b/>
                <w:bCs/>
                <w:rtl/>
              </w:rPr>
              <w:t xml:space="preserve">*جلسه </w:t>
            </w:r>
            <w:r w:rsidR="00FB76A6">
              <w:rPr>
                <w:rFonts w:eastAsia="Calibri" w:cs="B Nazanin" w:hint="cs"/>
                <w:b/>
                <w:bCs/>
                <w:rtl/>
              </w:rPr>
              <w:t>چهاردهم</w:t>
            </w:r>
            <w:r w:rsidR="00C7756F">
              <w:rPr>
                <w:rFonts w:eastAsia="Calibri" w:cs="B Nazanin" w:hint="cs"/>
                <w:b/>
                <w:bCs/>
                <w:rtl/>
              </w:rPr>
              <w:t xml:space="preserve"> </w:t>
            </w:r>
          </w:p>
          <w:p w:rsidR="00926D08" w:rsidRPr="00052DE5" w:rsidRDefault="00926D08" w:rsidP="00504AE3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052DE5">
              <w:rPr>
                <w:rFonts w:eastAsia="Calibri" w:cs="B Nazanin" w:hint="cs"/>
                <w:b/>
                <w:bCs/>
                <w:rtl/>
              </w:rPr>
              <w:t xml:space="preserve">نام مدرس: دکتر </w:t>
            </w:r>
            <w:r w:rsidR="00504AE3">
              <w:rPr>
                <w:rFonts w:eastAsia="Calibri" w:cs="B Nazanin" w:hint="cs"/>
                <w:b/>
                <w:bCs/>
                <w:rtl/>
              </w:rPr>
              <w:t>سالک</w:t>
            </w:r>
          </w:p>
          <w:p w:rsidR="00926D08" w:rsidRPr="00052DE5" w:rsidRDefault="00926D08" w:rsidP="00504AE3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052DE5">
              <w:rPr>
                <w:rFonts w:eastAsia="Calibri" w:cs="B Nazanin" w:hint="cs"/>
                <w:b/>
                <w:bCs/>
                <w:rtl/>
              </w:rPr>
              <w:t xml:space="preserve">عنوان مبحث: </w:t>
            </w:r>
            <w:r w:rsidR="00504AE3">
              <w:rPr>
                <w:rFonts w:eastAsia="Calibri" w:cs="B Nazanin" w:hint="cs"/>
                <w:b/>
                <w:bCs/>
                <w:rtl/>
              </w:rPr>
              <w:t xml:space="preserve">سیتوکاین ها </w:t>
            </w:r>
            <w:r w:rsidRPr="00052DE5">
              <w:rPr>
                <w:rFonts w:eastAsia="Calibri" w:cs="B Nazanin"/>
                <w:b/>
                <w:bCs/>
                <w:rtl/>
              </w:rPr>
              <w:t xml:space="preserve"> </w:t>
            </w:r>
          </w:p>
          <w:p w:rsidR="00990832" w:rsidRPr="00220C63" w:rsidRDefault="00926D08" w:rsidP="00220C63">
            <w:pPr>
              <w:jc w:val="both"/>
              <w:rPr>
                <w:rFonts w:eastAsia="Calibri" w:cs="B Nazanin"/>
                <w:b/>
                <w:bCs/>
                <w:rtl/>
              </w:rPr>
            </w:pPr>
            <w:r w:rsidRPr="00052DE5">
              <w:rPr>
                <w:rFonts w:eastAsia="Calibri" w:cs="B Nazanin" w:hint="cs"/>
                <w:b/>
                <w:bCs/>
                <w:rtl/>
              </w:rPr>
              <w:t>اهداف اختصاصي:</w:t>
            </w:r>
            <w:r w:rsidRPr="00052DE5">
              <w:rPr>
                <w:rFonts w:eastAsia="Calibri" w:cs="B Nazanin"/>
                <w:b/>
                <w:bCs/>
              </w:rPr>
              <w:t xml:space="preserve"> </w:t>
            </w:r>
          </w:p>
          <w:p w:rsidR="00EC4546" w:rsidRPr="00EC4546" w:rsidRDefault="00926D08" w:rsidP="00EC4546">
            <w:pPr>
              <w:jc w:val="both"/>
              <w:rPr>
                <w:rFonts w:eastAsia="Calibri" w:cs="B Nazanin"/>
                <w:rtl/>
              </w:rPr>
            </w:pPr>
            <w:r>
              <w:rPr>
                <w:rFonts w:eastAsia="Calibri" w:cs="B Nazanin" w:hint="cs"/>
                <w:rtl/>
              </w:rPr>
              <w:t>1</w:t>
            </w:r>
            <w:r w:rsidR="00EC4546" w:rsidRPr="00EC4546">
              <w:rPr>
                <w:rFonts w:eastAsia="Calibri" w:cs="B Nazanin"/>
                <w:rtl/>
              </w:rPr>
              <w:t xml:space="preserve">- </w:t>
            </w:r>
            <w:r w:rsidR="00EC4546" w:rsidRPr="00EC4546">
              <w:rPr>
                <w:rFonts w:eastAsia="Calibri" w:cs="B Nazanin" w:hint="cs"/>
                <w:rtl/>
              </w:rPr>
              <w:t>سيتوکاین</w:t>
            </w:r>
            <w:r w:rsidR="00EC4546" w:rsidRPr="00EC4546">
              <w:rPr>
                <w:rFonts w:eastAsia="Calibri" w:cs="B Nazanin"/>
                <w:rtl/>
              </w:rPr>
              <w:t xml:space="preserve"> </w:t>
            </w:r>
            <w:r w:rsidR="00EC4546" w:rsidRPr="00EC4546">
              <w:rPr>
                <w:rFonts w:eastAsia="Calibri" w:cs="B Nazanin" w:hint="cs"/>
                <w:rtl/>
              </w:rPr>
              <w:t>ها</w:t>
            </w:r>
            <w:r w:rsidR="00EC4546" w:rsidRPr="00EC4546">
              <w:rPr>
                <w:rFonts w:eastAsia="Calibri" w:cs="B Nazanin"/>
                <w:rtl/>
              </w:rPr>
              <w:t xml:space="preserve"> </w:t>
            </w:r>
            <w:r w:rsidR="00EC4546" w:rsidRPr="00EC4546">
              <w:rPr>
                <w:rFonts w:eastAsia="Calibri" w:cs="B Nazanin" w:hint="cs"/>
                <w:rtl/>
              </w:rPr>
              <w:t>را</w:t>
            </w:r>
            <w:r w:rsidR="00EC4546" w:rsidRPr="00EC4546">
              <w:rPr>
                <w:rFonts w:eastAsia="Calibri" w:cs="B Nazanin"/>
                <w:rtl/>
              </w:rPr>
              <w:t xml:space="preserve"> </w:t>
            </w:r>
            <w:r w:rsidR="00EC4546" w:rsidRPr="00EC4546">
              <w:rPr>
                <w:rFonts w:eastAsia="Calibri" w:cs="B Nazanin" w:hint="cs"/>
                <w:rtl/>
              </w:rPr>
              <w:t>تعریف</w:t>
            </w:r>
            <w:r w:rsidR="00EC4546" w:rsidRPr="00EC4546">
              <w:rPr>
                <w:rFonts w:eastAsia="Calibri" w:cs="B Nazanin"/>
                <w:rtl/>
              </w:rPr>
              <w:t xml:space="preserve"> </w:t>
            </w:r>
            <w:r w:rsidR="00EC4546" w:rsidRPr="00EC4546">
              <w:rPr>
                <w:rFonts w:eastAsia="Calibri" w:cs="B Nazanin" w:hint="cs"/>
                <w:rtl/>
              </w:rPr>
              <w:t>نماید</w:t>
            </w:r>
            <w:r w:rsidR="00EC4546" w:rsidRPr="00EC4546">
              <w:rPr>
                <w:rFonts w:eastAsia="Calibri" w:cs="B Nazanin"/>
                <w:rtl/>
              </w:rPr>
              <w:t xml:space="preserve">. </w:t>
            </w:r>
          </w:p>
          <w:p w:rsidR="00EC4546" w:rsidRPr="00EC4546" w:rsidRDefault="00EC4546" w:rsidP="00EC4546">
            <w:pPr>
              <w:jc w:val="both"/>
              <w:rPr>
                <w:rFonts w:eastAsia="Calibri" w:cs="B Nazanin"/>
                <w:rtl/>
              </w:rPr>
            </w:pPr>
            <w:r w:rsidRPr="00EC4546">
              <w:rPr>
                <w:rFonts w:eastAsia="Calibri" w:cs="B Nazanin"/>
                <w:rtl/>
              </w:rPr>
              <w:t xml:space="preserve">2-  </w:t>
            </w:r>
            <w:r w:rsidRPr="00EC4546">
              <w:rPr>
                <w:rFonts w:eastAsia="Calibri" w:cs="B Nazanin" w:hint="cs"/>
                <w:rtl/>
              </w:rPr>
              <w:t>ویژگيهای</w:t>
            </w:r>
            <w:r w:rsidRPr="00EC4546">
              <w:rPr>
                <w:rFonts w:eastAsia="Calibri" w:cs="B Nazanin"/>
                <w:rtl/>
              </w:rPr>
              <w:t xml:space="preserve"> </w:t>
            </w:r>
            <w:r w:rsidRPr="00EC4546">
              <w:rPr>
                <w:rFonts w:eastAsia="Calibri" w:cs="B Nazanin" w:hint="cs"/>
                <w:rtl/>
              </w:rPr>
              <w:t>این</w:t>
            </w:r>
            <w:r w:rsidRPr="00EC4546">
              <w:rPr>
                <w:rFonts w:eastAsia="Calibri" w:cs="B Nazanin"/>
                <w:rtl/>
              </w:rPr>
              <w:t xml:space="preserve"> </w:t>
            </w:r>
            <w:r w:rsidRPr="00EC4546">
              <w:rPr>
                <w:rFonts w:eastAsia="Calibri" w:cs="B Nazanin" w:hint="cs"/>
                <w:rtl/>
              </w:rPr>
              <w:t>مولكولها</w:t>
            </w:r>
            <w:r w:rsidRPr="00EC4546">
              <w:rPr>
                <w:rFonts w:eastAsia="Calibri" w:cs="B Nazanin"/>
                <w:rtl/>
              </w:rPr>
              <w:t xml:space="preserve"> </w:t>
            </w:r>
            <w:r w:rsidRPr="00EC4546">
              <w:rPr>
                <w:rFonts w:eastAsia="Calibri" w:cs="B Nazanin" w:hint="cs"/>
                <w:rtl/>
              </w:rPr>
              <w:t>را</w:t>
            </w:r>
            <w:r w:rsidRPr="00EC4546">
              <w:rPr>
                <w:rFonts w:eastAsia="Calibri" w:cs="B Nazanin"/>
                <w:rtl/>
              </w:rPr>
              <w:t xml:space="preserve"> </w:t>
            </w:r>
            <w:r w:rsidRPr="00EC4546">
              <w:rPr>
                <w:rFonts w:eastAsia="Calibri" w:cs="B Nazanin" w:hint="cs"/>
                <w:rtl/>
              </w:rPr>
              <w:t>توضيح</w:t>
            </w:r>
            <w:r w:rsidRPr="00EC4546">
              <w:rPr>
                <w:rFonts w:eastAsia="Calibri" w:cs="B Nazanin"/>
                <w:rtl/>
              </w:rPr>
              <w:t xml:space="preserve"> </w:t>
            </w:r>
            <w:r w:rsidRPr="00EC4546">
              <w:rPr>
                <w:rFonts w:eastAsia="Calibri" w:cs="B Nazanin" w:hint="cs"/>
                <w:rtl/>
              </w:rPr>
              <w:t>دهد</w:t>
            </w:r>
            <w:r w:rsidRPr="00EC4546">
              <w:rPr>
                <w:rFonts w:eastAsia="Calibri" w:cs="B Nazanin"/>
                <w:rtl/>
              </w:rPr>
              <w:t>.</w:t>
            </w:r>
          </w:p>
          <w:p w:rsidR="00EC4546" w:rsidRPr="00EC4546" w:rsidRDefault="00EC4546" w:rsidP="00EC4546">
            <w:pPr>
              <w:jc w:val="both"/>
              <w:rPr>
                <w:rFonts w:eastAsia="Calibri" w:cs="B Nazanin"/>
                <w:rtl/>
              </w:rPr>
            </w:pPr>
            <w:r w:rsidRPr="00EC4546">
              <w:rPr>
                <w:rFonts w:eastAsia="Calibri" w:cs="B Nazanin"/>
                <w:rtl/>
              </w:rPr>
              <w:t>3-</w:t>
            </w:r>
            <w:r w:rsidRPr="00EC4546">
              <w:rPr>
                <w:rFonts w:eastAsia="Calibri" w:cs="B Nazanin" w:hint="cs"/>
                <w:rtl/>
              </w:rPr>
              <w:t>رسپتورهای</w:t>
            </w:r>
            <w:r w:rsidRPr="00EC4546">
              <w:rPr>
                <w:rFonts w:eastAsia="Calibri" w:cs="B Nazanin"/>
                <w:rtl/>
              </w:rPr>
              <w:t xml:space="preserve"> </w:t>
            </w:r>
            <w:r w:rsidRPr="00EC4546">
              <w:rPr>
                <w:rFonts w:eastAsia="Calibri" w:cs="B Nazanin" w:hint="cs"/>
                <w:rtl/>
              </w:rPr>
              <w:t>انها</w:t>
            </w:r>
            <w:r w:rsidRPr="00EC4546">
              <w:rPr>
                <w:rFonts w:eastAsia="Calibri" w:cs="B Nazanin"/>
                <w:rtl/>
              </w:rPr>
              <w:t xml:space="preserve"> </w:t>
            </w:r>
            <w:r w:rsidRPr="00EC4546">
              <w:rPr>
                <w:rFonts w:eastAsia="Calibri" w:cs="B Nazanin" w:hint="cs"/>
                <w:rtl/>
              </w:rPr>
              <w:t>را</w:t>
            </w:r>
            <w:r w:rsidRPr="00EC4546">
              <w:rPr>
                <w:rFonts w:eastAsia="Calibri" w:cs="B Nazanin"/>
                <w:rtl/>
              </w:rPr>
              <w:t xml:space="preserve"> </w:t>
            </w:r>
            <w:r w:rsidRPr="00EC4546">
              <w:rPr>
                <w:rFonts w:eastAsia="Calibri" w:cs="B Nazanin" w:hint="cs"/>
                <w:rtl/>
              </w:rPr>
              <w:t>بشناسد</w:t>
            </w:r>
          </w:p>
          <w:p w:rsidR="00990832" w:rsidRDefault="00EC4546" w:rsidP="00EC4546">
            <w:pPr>
              <w:jc w:val="both"/>
              <w:rPr>
                <w:rFonts w:eastAsia="Calibri" w:cs="B Nazanin"/>
                <w:rtl/>
              </w:rPr>
            </w:pPr>
            <w:r w:rsidRPr="00EC4546">
              <w:rPr>
                <w:rFonts w:eastAsia="Calibri" w:cs="B Nazanin"/>
                <w:rtl/>
              </w:rPr>
              <w:t xml:space="preserve">4- </w:t>
            </w:r>
            <w:r w:rsidRPr="00EC4546">
              <w:rPr>
                <w:rFonts w:eastAsia="Calibri" w:cs="B Nazanin" w:hint="cs"/>
                <w:rtl/>
              </w:rPr>
              <w:t>تقسيم</w:t>
            </w:r>
            <w:r w:rsidRPr="00EC4546">
              <w:rPr>
                <w:rFonts w:eastAsia="Calibri" w:cs="B Nazanin"/>
                <w:rtl/>
              </w:rPr>
              <w:t xml:space="preserve"> </w:t>
            </w:r>
            <w:r w:rsidRPr="00EC4546">
              <w:rPr>
                <w:rFonts w:eastAsia="Calibri" w:cs="B Nazanin" w:hint="cs"/>
                <w:rtl/>
              </w:rPr>
              <w:t>بندی</w:t>
            </w:r>
            <w:r w:rsidRPr="00EC4546">
              <w:rPr>
                <w:rFonts w:eastAsia="Calibri" w:cs="B Nazanin"/>
                <w:rtl/>
              </w:rPr>
              <w:t xml:space="preserve"> </w:t>
            </w:r>
            <w:r w:rsidRPr="00EC4546">
              <w:rPr>
                <w:rFonts w:eastAsia="Calibri" w:cs="B Nazanin" w:hint="cs"/>
                <w:rtl/>
              </w:rPr>
              <w:t>آنها</w:t>
            </w:r>
            <w:r w:rsidRPr="00EC4546">
              <w:rPr>
                <w:rFonts w:eastAsia="Calibri" w:cs="B Nazanin"/>
                <w:rtl/>
              </w:rPr>
              <w:t xml:space="preserve"> </w:t>
            </w:r>
            <w:r w:rsidRPr="00EC4546">
              <w:rPr>
                <w:rFonts w:eastAsia="Calibri" w:cs="B Nazanin" w:hint="cs"/>
                <w:rtl/>
              </w:rPr>
              <w:t>را</w:t>
            </w:r>
            <w:r w:rsidRPr="00EC4546">
              <w:rPr>
                <w:rFonts w:eastAsia="Calibri" w:cs="B Nazanin"/>
                <w:rtl/>
              </w:rPr>
              <w:t xml:space="preserve"> </w:t>
            </w:r>
            <w:r w:rsidRPr="00EC4546">
              <w:rPr>
                <w:rFonts w:eastAsia="Calibri" w:cs="B Nazanin" w:hint="cs"/>
                <w:rtl/>
              </w:rPr>
              <w:t>بر</w:t>
            </w:r>
            <w:r w:rsidRPr="00EC4546">
              <w:rPr>
                <w:rFonts w:eastAsia="Calibri" w:cs="B Nazanin"/>
                <w:rtl/>
              </w:rPr>
              <w:t xml:space="preserve"> </w:t>
            </w:r>
            <w:r w:rsidRPr="00EC4546">
              <w:rPr>
                <w:rFonts w:eastAsia="Calibri" w:cs="B Nazanin" w:hint="cs"/>
                <w:rtl/>
              </w:rPr>
              <w:t>اساس</w:t>
            </w:r>
            <w:r w:rsidRPr="00EC4546">
              <w:rPr>
                <w:rFonts w:eastAsia="Calibri" w:cs="B Nazanin"/>
                <w:rtl/>
              </w:rPr>
              <w:t xml:space="preserve"> </w:t>
            </w:r>
            <w:r w:rsidRPr="00EC4546">
              <w:rPr>
                <w:rFonts w:eastAsia="Calibri" w:cs="B Nazanin" w:hint="cs"/>
                <w:rtl/>
              </w:rPr>
              <w:t>و</w:t>
            </w:r>
            <w:r w:rsidRPr="00EC4546">
              <w:rPr>
                <w:rFonts w:eastAsia="Calibri" w:cs="B Nazanin"/>
                <w:rtl/>
              </w:rPr>
              <w:t xml:space="preserve"> </w:t>
            </w:r>
            <w:r w:rsidRPr="00EC4546">
              <w:rPr>
                <w:rFonts w:eastAsia="Calibri" w:cs="B Nazanin" w:hint="cs"/>
                <w:rtl/>
              </w:rPr>
              <w:t>ظایفشان</w:t>
            </w:r>
            <w:r w:rsidRPr="00EC4546">
              <w:rPr>
                <w:rFonts w:eastAsia="Calibri" w:cs="B Nazanin"/>
                <w:rtl/>
              </w:rPr>
              <w:t xml:space="preserve"> </w:t>
            </w:r>
            <w:r w:rsidRPr="00EC4546">
              <w:rPr>
                <w:rFonts w:eastAsia="Calibri" w:cs="B Nazanin" w:hint="cs"/>
                <w:rtl/>
              </w:rPr>
              <w:t>بيان</w:t>
            </w:r>
            <w:r w:rsidRPr="00EC4546">
              <w:rPr>
                <w:rFonts w:eastAsia="Calibri" w:cs="B Nazanin"/>
                <w:rtl/>
              </w:rPr>
              <w:t xml:space="preserve"> </w:t>
            </w:r>
            <w:r w:rsidRPr="00EC4546">
              <w:rPr>
                <w:rFonts w:eastAsia="Calibri" w:cs="B Nazanin" w:hint="cs"/>
                <w:rtl/>
              </w:rPr>
              <w:t>نماید</w:t>
            </w:r>
            <w:r w:rsidRPr="00EC4546">
              <w:rPr>
                <w:rFonts w:eastAsia="Calibri" w:cs="B Nazanin"/>
                <w:rtl/>
              </w:rPr>
              <w:t>.</w:t>
            </w:r>
          </w:p>
          <w:p w:rsidR="00926D08" w:rsidRPr="00926D08" w:rsidRDefault="00926D08" w:rsidP="00926D08">
            <w:pPr>
              <w:jc w:val="both"/>
              <w:rPr>
                <w:rFonts w:eastAsia="Calibri" w:cs="B Nazanin"/>
                <w:rtl/>
              </w:rPr>
            </w:pPr>
            <w:r>
              <w:rPr>
                <w:rFonts w:eastAsia="Calibri" w:cs="B Nazanin" w:hint="cs"/>
                <w:rtl/>
              </w:rPr>
              <w:t xml:space="preserve">5- </w:t>
            </w:r>
            <w:r w:rsidRPr="00926D08">
              <w:rPr>
                <w:rFonts w:eastAsia="Calibri" w:cs="B Nazanin" w:hint="cs"/>
                <w:rtl/>
              </w:rPr>
              <w:t>سيتوکاین</w:t>
            </w:r>
            <w:r w:rsidRPr="00926D08">
              <w:rPr>
                <w:rFonts w:eastAsia="Calibri" w:cs="B Nazanin"/>
                <w:rtl/>
              </w:rPr>
              <w:t xml:space="preserve"> </w:t>
            </w:r>
            <w:r w:rsidRPr="00926D08">
              <w:rPr>
                <w:rFonts w:eastAsia="Calibri" w:cs="B Nazanin" w:hint="cs"/>
                <w:rtl/>
              </w:rPr>
              <w:t>های</w:t>
            </w:r>
            <w:r w:rsidRPr="00926D08">
              <w:rPr>
                <w:rFonts w:eastAsia="Calibri" w:cs="B Nazanin"/>
                <w:rtl/>
              </w:rPr>
              <w:t xml:space="preserve"> </w:t>
            </w:r>
            <w:r w:rsidRPr="00926D08">
              <w:rPr>
                <w:rFonts w:eastAsia="Calibri" w:cs="B Nazanin" w:hint="cs"/>
                <w:rtl/>
              </w:rPr>
              <w:t>ایمنی</w:t>
            </w:r>
            <w:r w:rsidRPr="00926D08">
              <w:rPr>
                <w:rFonts w:eastAsia="Calibri" w:cs="B Nazanin"/>
                <w:rtl/>
              </w:rPr>
              <w:t xml:space="preserve"> </w:t>
            </w:r>
            <w:r w:rsidRPr="00926D08">
              <w:rPr>
                <w:rFonts w:eastAsia="Calibri" w:cs="B Nazanin" w:hint="cs"/>
                <w:rtl/>
              </w:rPr>
              <w:t>ذاتی</w:t>
            </w:r>
            <w:r w:rsidRPr="00926D08">
              <w:rPr>
                <w:rFonts w:eastAsia="Calibri" w:cs="B Nazanin"/>
                <w:rtl/>
              </w:rPr>
              <w:t xml:space="preserve"> </w:t>
            </w:r>
            <w:r w:rsidRPr="00926D08">
              <w:rPr>
                <w:rFonts w:eastAsia="Calibri" w:cs="B Nazanin" w:hint="cs"/>
                <w:rtl/>
              </w:rPr>
              <w:t>را</w:t>
            </w:r>
            <w:r w:rsidRPr="00926D08">
              <w:rPr>
                <w:rFonts w:eastAsia="Calibri" w:cs="B Nazanin"/>
                <w:rtl/>
              </w:rPr>
              <w:t xml:space="preserve"> </w:t>
            </w:r>
            <w:r w:rsidRPr="00926D08">
              <w:rPr>
                <w:rFonts w:eastAsia="Calibri" w:cs="B Nazanin" w:hint="cs"/>
                <w:rtl/>
              </w:rPr>
              <w:t>بشناسد</w:t>
            </w:r>
          </w:p>
          <w:p w:rsidR="00926D08" w:rsidRPr="00926D08" w:rsidRDefault="00926D08" w:rsidP="00926D08">
            <w:pPr>
              <w:jc w:val="both"/>
              <w:rPr>
                <w:rFonts w:eastAsia="Calibri" w:cs="B Nazanin"/>
                <w:rtl/>
              </w:rPr>
            </w:pPr>
            <w:r w:rsidRPr="00926D08">
              <w:rPr>
                <w:rFonts w:eastAsia="Calibri" w:cs="B Nazanin"/>
                <w:rtl/>
              </w:rPr>
              <w:t xml:space="preserve"> </w:t>
            </w:r>
            <w:r>
              <w:rPr>
                <w:rFonts w:eastAsia="Calibri" w:cs="B Nazanin" w:hint="cs"/>
                <w:rtl/>
              </w:rPr>
              <w:t>6</w:t>
            </w:r>
            <w:r w:rsidRPr="00926D08">
              <w:rPr>
                <w:rFonts w:eastAsia="Calibri" w:cs="B Nazanin"/>
                <w:rtl/>
              </w:rPr>
              <w:t xml:space="preserve">- </w:t>
            </w:r>
            <w:r w:rsidRPr="00926D08">
              <w:rPr>
                <w:rFonts w:eastAsia="Calibri" w:cs="B Nazanin" w:hint="cs"/>
                <w:rtl/>
              </w:rPr>
              <w:t>سيتوکاین</w:t>
            </w:r>
            <w:r w:rsidRPr="00926D08">
              <w:rPr>
                <w:rFonts w:eastAsia="Calibri" w:cs="B Nazanin"/>
                <w:rtl/>
              </w:rPr>
              <w:t xml:space="preserve"> </w:t>
            </w:r>
            <w:r w:rsidRPr="00926D08">
              <w:rPr>
                <w:rFonts w:eastAsia="Calibri" w:cs="B Nazanin" w:hint="cs"/>
                <w:rtl/>
              </w:rPr>
              <w:t>های</w:t>
            </w:r>
            <w:r w:rsidRPr="00926D08">
              <w:rPr>
                <w:rFonts w:eastAsia="Calibri" w:cs="B Nazanin"/>
                <w:rtl/>
              </w:rPr>
              <w:t xml:space="preserve"> </w:t>
            </w:r>
            <w:r w:rsidRPr="00926D08">
              <w:rPr>
                <w:rFonts w:eastAsia="Calibri" w:cs="B Nazanin" w:hint="cs"/>
                <w:rtl/>
              </w:rPr>
              <w:t>ایمنی</w:t>
            </w:r>
            <w:r w:rsidRPr="00926D08">
              <w:rPr>
                <w:rFonts w:eastAsia="Calibri" w:cs="B Nazanin"/>
                <w:rtl/>
              </w:rPr>
              <w:t xml:space="preserve"> </w:t>
            </w:r>
            <w:r w:rsidRPr="00926D08">
              <w:rPr>
                <w:rFonts w:eastAsia="Calibri" w:cs="B Nazanin" w:hint="cs"/>
                <w:rtl/>
              </w:rPr>
              <w:t>اکتسابی</w:t>
            </w:r>
            <w:r w:rsidRPr="00926D08">
              <w:rPr>
                <w:rFonts w:eastAsia="Calibri" w:cs="B Nazanin"/>
                <w:rtl/>
              </w:rPr>
              <w:t xml:space="preserve"> </w:t>
            </w:r>
            <w:r w:rsidRPr="00926D08">
              <w:rPr>
                <w:rFonts w:eastAsia="Calibri" w:cs="B Nazanin" w:hint="cs"/>
                <w:rtl/>
              </w:rPr>
              <w:t>را</w:t>
            </w:r>
            <w:r w:rsidRPr="00926D08">
              <w:rPr>
                <w:rFonts w:eastAsia="Calibri" w:cs="B Nazanin"/>
                <w:rtl/>
              </w:rPr>
              <w:t xml:space="preserve"> </w:t>
            </w:r>
            <w:r w:rsidRPr="00926D08">
              <w:rPr>
                <w:rFonts w:eastAsia="Calibri" w:cs="B Nazanin" w:hint="cs"/>
                <w:rtl/>
              </w:rPr>
              <w:t>بشناسد</w:t>
            </w:r>
            <w:r w:rsidRPr="00926D08">
              <w:rPr>
                <w:rFonts w:eastAsia="Calibri" w:cs="B Nazanin"/>
                <w:rtl/>
              </w:rPr>
              <w:t>.</w:t>
            </w:r>
          </w:p>
          <w:p w:rsidR="00926D08" w:rsidRPr="003E6DCB" w:rsidRDefault="00926D08" w:rsidP="00926D08">
            <w:pPr>
              <w:jc w:val="both"/>
              <w:rPr>
                <w:rFonts w:eastAsia="Calibri" w:cs="B Nazanin"/>
                <w:rtl/>
              </w:rPr>
            </w:pPr>
            <w:r>
              <w:rPr>
                <w:rFonts w:eastAsia="Calibri" w:cs="B Nazanin" w:hint="cs"/>
                <w:rtl/>
              </w:rPr>
              <w:t>7</w:t>
            </w:r>
            <w:r w:rsidRPr="00926D08">
              <w:rPr>
                <w:rFonts w:eastAsia="Calibri" w:cs="B Nazanin"/>
                <w:rtl/>
              </w:rPr>
              <w:t xml:space="preserve">- </w:t>
            </w:r>
            <w:r w:rsidRPr="00926D08">
              <w:rPr>
                <w:rFonts w:eastAsia="Calibri" w:cs="B Nazanin" w:hint="cs"/>
                <w:rtl/>
              </w:rPr>
              <w:t>نقش</w:t>
            </w:r>
            <w:r w:rsidRPr="00926D08">
              <w:rPr>
                <w:rFonts w:eastAsia="Calibri" w:cs="B Nazanin"/>
                <w:rtl/>
              </w:rPr>
              <w:t xml:space="preserve"> </w:t>
            </w:r>
            <w:r w:rsidRPr="00926D08">
              <w:rPr>
                <w:rFonts w:eastAsia="Calibri" w:cs="B Nazanin" w:hint="cs"/>
                <w:rtl/>
              </w:rPr>
              <w:t>هر</w:t>
            </w:r>
            <w:r w:rsidRPr="00926D08">
              <w:rPr>
                <w:rFonts w:eastAsia="Calibri" w:cs="B Nazanin"/>
                <w:rtl/>
              </w:rPr>
              <w:t xml:space="preserve"> </w:t>
            </w:r>
            <w:r w:rsidRPr="00926D08">
              <w:rPr>
                <w:rFonts w:eastAsia="Calibri" w:cs="B Nazanin" w:hint="cs"/>
                <w:rtl/>
              </w:rPr>
              <w:t>دو</w:t>
            </w:r>
            <w:r w:rsidRPr="00926D08">
              <w:rPr>
                <w:rFonts w:eastAsia="Calibri" w:cs="B Nazanin"/>
                <w:rtl/>
              </w:rPr>
              <w:t xml:space="preserve"> </w:t>
            </w:r>
            <w:r w:rsidRPr="00926D08">
              <w:rPr>
                <w:rFonts w:eastAsia="Calibri" w:cs="B Nazanin" w:hint="cs"/>
                <w:rtl/>
              </w:rPr>
              <w:t>دسته</w:t>
            </w:r>
            <w:r w:rsidRPr="00926D08">
              <w:rPr>
                <w:rFonts w:eastAsia="Calibri" w:cs="B Nazanin"/>
                <w:rtl/>
              </w:rPr>
              <w:t xml:space="preserve"> </w:t>
            </w:r>
            <w:r w:rsidRPr="00926D08">
              <w:rPr>
                <w:rFonts w:eastAsia="Calibri" w:cs="B Nazanin" w:hint="cs"/>
                <w:rtl/>
              </w:rPr>
              <w:t>سيتوکين</w:t>
            </w:r>
            <w:r w:rsidRPr="00926D08">
              <w:rPr>
                <w:rFonts w:eastAsia="Calibri" w:cs="B Nazanin"/>
                <w:rtl/>
              </w:rPr>
              <w:t xml:space="preserve"> </w:t>
            </w:r>
            <w:r w:rsidRPr="00926D08">
              <w:rPr>
                <w:rFonts w:eastAsia="Calibri" w:cs="B Nazanin" w:hint="cs"/>
                <w:rtl/>
              </w:rPr>
              <w:t>ها</w:t>
            </w:r>
            <w:r w:rsidRPr="00926D08">
              <w:rPr>
                <w:rFonts w:eastAsia="Calibri" w:cs="B Nazanin"/>
                <w:rtl/>
              </w:rPr>
              <w:t xml:space="preserve"> </w:t>
            </w:r>
            <w:r w:rsidRPr="00926D08">
              <w:rPr>
                <w:rFonts w:eastAsia="Calibri" w:cs="B Nazanin" w:hint="cs"/>
                <w:rtl/>
              </w:rPr>
              <w:t>را</w:t>
            </w:r>
            <w:r w:rsidRPr="00926D08">
              <w:rPr>
                <w:rFonts w:eastAsia="Calibri" w:cs="B Nazanin"/>
                <w:rtl/>
              </w:rPr>
              <w:t xml:space="preserve"> </w:t>
            </w:r>
            <w:r w:rsidRPr="00926D08">
              <w:rPr>
                <w:rFonts w:eastAsia="Calibri" w:cs="B Nazanin" w:hint="cs"/>
                <w:rtl/>
              </w:rPr>
              <w:t>در</w:t>
            </w:r>
            <w:r w:rsidRPr="00926D08">
              <w:rPr>
                <w:rFonts w:eastAsia="Calibri" w:cs="B Nazanin"/>
                <w:rtl/>
              </w:rPr>
              <w:t xml:space="preserve"> </w:t>
            </w:r>
            <w:r w:rsidRPr="00926D08">
              <w:rPr>
                <w:rFonts w:eastAsia="Calibri" w:cs="B Nazanin" w:hint="cs"/>
                <w:rtl/>
              </w:rPr>
              <w:t>بروز</w:t>
            </w:r>
            <w:r w:rsidRPr="00926D08">
              <w:rPr>
                <w:rFonts w:eastAsia="Calibri" w:cs="B Nazanin"/>
                <w:rtl/>
              </w:rPr>
              <w:t xml:space="preserve"> </w:t>
            </w:r>
            <w:r w:rsidRPr="00926D08">
              <w:rPr>
                <w:rFonts w:eastAsia="Calibri" w:cs="B Nazanin" w:hint="cs"/>
                <w:rtl/>
              </w:rPr>
              <w:t>پاسخ</w:t>
            </w:r>
            <w:r w:rsidRPr="00926D08">
              <w:rPr>
                <w:rFonts w:eastAsia="Calibri" w:cs="B Nazanin"/>
                <w:rtl/>
              </w:rPr>
              <w:t xml:space="preserve"> </w:t>
            </w:r>
            <w:r w:rsidRPr="00926D08">
              <w:rPr>
                <w:rFonts w:eastAsia="Calibri" w:cs="B Nazanin" w:hint="cs"/>
                <w:rtl/>
              </w:rPr>
              <w:t>توضيح</w:t>
            </w:r>
            <w:r w:rsidRPr="00926D08">
              <w:rPr>
                <w:rFonts w:eastAsia="Calibri" w:cs="B Nazanin"/>
                <w:rtl/>
              </w:rPr>
              <w:t xml:space="preserve"> </w:t>
            </w:r>
            <w:r w:rsidRPr="00926D08">
              <w:rPr>
                <w:rFonts w:eastAsia="Calibri" w:cs="B Nazanin" w:hint="cs"/>
                <w:rtl/>
              </w:rPr>
              <w:t>دهد</w:t>
            </w:r>
            <w:r w:rsidRPr="00926D08">
              <w:rPr>
                <w:rFonts w:eastAsia="Calibri" w:cs="B Nazanin"/>
                <w:rtl/>
              </w:rPr>
              <w:t>.</w:t>
            </w:r>
          </w:p>
          <w:p w:rsidR="00A94CB1" w:rsidRPr="002A5411" w:rsidRDefault="00A94CB1" w:rsidP="00E93812">
            <w:pPr>
              <w:jc w:val="both"/>
              <w:rPr>
                <w:rFonts w:eastAsia="Calibri" w:cs="B Nazanin"/>
              </w:rPr>
            </w:pPr>
          </w:p>
          <w:p w:rsidR="002A5411" w:rsidRPr="003E6DCB" w:rsidRDefault="002A5411" w:rsidP="002A5411">
            <w:pPr>
              <w:jc w:val="both"/>
              <w:rPr>
                <w:rFonts w:eastAsia="Calibri" w:cs="B Nazanin"/>
                <w:rtl/>
              </w:rPr>
            </w:pPr>
          </w:p>
          <w:p w:rsidR="00595756" w:rsidRPr="007929EA" w:rsidRDefault="00595756" w:rsidP="002A5411">
            <w:pPr>
              <w:spacing w:after="200" w:line="360" w:lineRule="auto"/>
              <w:jc w:val="both"/>
              <w:rPr>
                <w:rFonts w:eastAsia="Calibri" w:cs="B Nazanin"/>
                <w:rtl/>
              </w:rPr>
            </w:pPr>
          </w:p>
          <w:p w:rsidR="00612F88" w:rsidRPr="00BF5A9E" w:rsidRDefault="00612F88" w:rsidP="002A5411">
            <w:pPr>
              <w:jc w:val="both"/>
              <w:rPr>
                <w:rFonts w:eastAsia="Calibri" w:cs="B Nazanin"/>
                <w:rtl/>
              </w:rPr>
            </w:pPr>
          </w:p>
          <w:p w:rsidR="00717430" w:rsidRPr="00BF5A9E" w:rsidRDefault="00717430" w:rsidP="002A5411">
            <w:pPr>
              <w:jc w:val="both"/>
              <w:rPr>
                <w:rFonts w:eastAsia="Calibri" w:cs="B Nazanin"/>
                <w:rtl/>
              </w:rPr>
            </w:pPr>
          </w:p>
          <w:p w:rsidR="005953CA" w:rsidRPr="002A5411" w:rsidRDefault="005953CA" w:rsidP="002A5411">
            <w:pPr>
              <w:spacing w:line="276" w:lineRule="auto"/>
              <w:jc w:val="both"/>
              <w:rPr>
                <w:rFonts w:eastAsia="Calibri" w:cs="B Nazanin"/>
                <w:rtl/>
              </w:rPr>
            </w:pPr>
          </w:p>
          <w:p w:rsidR="00EE49EF" w:rsidRPr="002A5411" w:rsidRDefault="00EE49EF" w:rsidP="002A5411">
            <w:pPr>
              <w:spacing w:line="276" w:lineRule="auto"/>
              <w:jc w:val="both"/>
              <w:rPr>
                <w:rFonts w:eastAsia="Calibri" w:cs="B Nazanin"/>
                <w:rtl/>
              </w:rPr>
            </w:pPr>
          </w:p>
        </w:tc>
      </w:tr>
      <w:tr w:rsidR="00092D82" w:rsidRPr="000D5DB0" w:rsidTr="001B081F">
        <w:trPr>
          <w:gridAfter w:val="1"/>
          <w:wAfter w:w="9" w:type="dxa"/>
          <w:trHeight w:val="570"/>
        </w:trPr>
        <w:tc>
          <w:tcPr>
            <w:tcW w:w="1872" w:type="dxa"/>
            <w:gridSpan w:val="3"/>
            <w:vMerge w:val="restart"/>
            <w:tcBorders>
              <w:top w:val="single" w:sz="2" w:space="0" w:color="auto"/>
              <w:left w:val="single" w:sz="24" w:space="0" w:color="auto"/>
            </w:tcBorders>
            <w:shd w:val="clear" w:color="auto" w:fill="FFFF66"/>
          </w:tcPr>
          <w:p w:rsidR="007A4F02" w:rsidRPr="00CD6563" w:rsidRDefault="007A4F02" w:rsidP="007A4F0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lastRenderedPageBreak/>
              <w:t xml:space="preserve">پیامدهای یادگیری : </w:t>
            </w:r>
          </w:p>
        </w:tc>
        <w:tc>
          <w:tcPr>
            <w:tcW w:w="2977" w:type="dxa"/>
            <w:gridSpan w:val="2"/>
            <w:tcBorders>
              <w:top w:val="single" w:sz="2" w:space="0" w:color="auto"/>
              <w:bottom w:val="single" w:sz="2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شناختی</w:t>
            </w:r>
          </w:p>
        </w:tc>
        <w:tc>
          <w:tcPr>
            <w:tcW w:w="3005" w:type="dxa"/>
            <w:gridSpan w:val="5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عاطفی</w:t>
            </w:r>
          </w:p>
        </w:tc>
        <w:tc>
          <w:tcPr>
            <w:tcW w:w="2628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روانی حرکتی</w:t>
            </w:r>
          </w:p>
        </w:tc>
      </w:tr>
      <w:tr w:rsidR="00D65BA7" w:rsidRPr="000D5DB0" w:rsidTr="001B081F">
        <w:trPr>
          <w:gridAfter w:val="1"/>
          <w:wAfter w:w="9" w:type="dxa"/>
          <w:trHeight w:val="257"/>
        </w:trPr>
        <w:tc>
          <w:tcPr>
            <w:tcW w:w="1872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977" w:type="dxa"/>
            <w:gridSpan w:val="2"/>
            <w:tcBorders>
              <w:top w:val="single" w:sz="2" w:space="0" w:color="auto"/>
              <w:bottom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3005" w:type="dxa"/>
            <w:gridSpan w:val="5"/>
            <w:tcBorders>
              <w:top w:val="single" w:sz="2" w:space="0" w:color="auto"/>
              <w:bottom w:val="single" w:sz="2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628" w:type="dxa"/>
            <w:gridSpan w:val="3"/>
            <w:tcBorders>
              <w:top w:val="single" w:sz="2" w:space="0" w:color="auto"/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D65BA7" w:rsidRPr="000D5DB0" w:rsidTr="001B081F">
        <w:trPr>
          <w:gridAfter w:val="2"/>
          <w:wAfter w:w="18" w:type="dxa"/>
        </w:trPr>
        <w:tc>
          <w:tcPr>
            <w:tcW w:w="1872" w:type="dxa"/>
            <w:gridSpan w:val="3"/>
            <w:vMerge w:val="restart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روش های تدریس</w:t>
            </w:r>
          </w:p>
        </w:tc>
        <w:tc>
          <w:tcPr>
            <w:tcW w:w="2977" w:type="dxa"/>
            <w:gridSpan w:val="2"/>
            <w:tcBorders>
              <w:top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C1B45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سخنرانی و تدریس توسط استاد</w:t>
            </w:r>
            <w:r w:rsidR="000C1B45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A2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  <w:tc>
          <w:tcPr>
            <w:tcW w:w="3005" w:type="dxa"/>
            <w:gridSpan w:val="5"/>
            <w:tcBorders>
              <w:top w:val="single" w:sz="2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سخنرانی توسط دانشجو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</w:t>
            </w:r>
          </w:p>
        </w:tc>
        <w:tc>
          <w:tcPr>
            <w:tcW w:w="2619" w:type="dxa"/>
            <w:gridSpan w:val="2"/>
            <w:tcBorders>
              <w:top w:val="single" w:sz="24" w:space="0" w:color="auto"/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نمایش عملی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</w:tr>
      <w:tr w:rsidR="00D65BA7" w:rsidRPr="000D5DB0" w:rsidTr="001B081F">
        <w:trPr>
          <w:gridAfter w:val="2"/>
          <w:wAfter w:w="18" w:type="dxa"/>
        </w:trPr>
        <w:tc>
          <w:tcPr>
            <w:tcW w:w="1872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پرسش و پاسخ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</w:t>
            </w:r>
          </w:p>
        </w:tc>
        <w:tc>
          <w:tcPr>
            <w:tcW w:w="3005" w:type="dxa"/>
            <w:gridSpan w:val="5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یادگیری مبتنی بر حل مسئله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(PBL)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619" w:type="dxa"/>
            <w:gridSpan w:val="2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کارگاه آموزشی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D65BA7" w:rsidRPr="000D5DB0" w:rsidTr="001B081F">
        <w:trPr>
          <w:gridAfter w:val="2"/>
          <w:wAfter w:w="18" w:type="dxa"/>
        </w:trPr>
        <w:tc>
          <w:tcPr>
            <w:tcW w:w="1872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بحث گروهی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3005" w:type="dxa"/>
            <w:gridSpan w:val="5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بیمار شبیه سازی شده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619" w:type="dxa"/>
            <w:gridSpan w:val="2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 تیم 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(TBL)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</w:tr>
      <w:tr w:rsidR="00D65BA7" w:rsidRPr="000D5DB0" w:rsidTr="001B081F">
        <w:trPr>
          <w:gridAfter w:val="2"/>
          <w:wAfter w:w="18" w:type="dxa"/>
        </w:trPr>
        <w:tc>
          <w:tcPr>
            <w:tcW w:w="1872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7A4F02" w:rsidRPr="00CD6563" w:rsidRDefault="007A4F02" w:rsidP="00F62E99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ایفای نقش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 </w:t>
            </w:r>
          </w:p>
        </w:tc>
        <w:tc>
          <w:tcPr>
            <w:tcW w:w="3005" w:type="dxa"/>
            <w:gridSpan w:val="5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Bedside teaching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</w:t>
            </w:r>
          </w:p>
        </w:tc>
        <w:tc>
          <w:tcPr>
            <w:tcW w:w="2619" w:type="dxa"/>
            <w:gridSpan w:val="2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C1B45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آموزش مجازی</w:t>
            </w:r>
            <w:r w:rsidR="000C1B45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A2"/>
            </w:r>
          </w:p>
        </w:tc>
      </w:tr>
      <w:tr w:rsidR="00F62E99" w:rsidRPr="000D5DB0" w:rsidTr="001B081F">
        <w:trPr>
          <w:gridAfter w:val="2"/>
          <w:wAfter w:w="18" w:type="dxa"/>
        </w:trPr>
        <w:tc>
          <w:tcPr>
            <w:tcW w:w="1872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F62E99" w:rsidRPr="00F62E99" w:rsidRDefault="00F62E99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F62E99" w:rsidRPr="00CD6563" w:rsidRDefault="00F62E99" w:rsidP="00777FC4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نقشه مفهومی  </w:t>
            </w:r>
            <w:r w:rsidRPr="00CD6563">
              <w:rPr>
                <w:rStyle w:val="Strong"/>
                <w:sz w:val="20"/>
                <w:szCs w:val="20"/>
              </w:rPr>
              <w:t>Concept Map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5624" w:type="dxa"/>
            <w:gridSpan w:val="7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F62E99" w:rsidRPr="00CD6563" w:rsidRDefault="00F62E99" w:rsidP="00F62E99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برپروژه   </w:t>
            </w:r>
            <w:r w:rsidRPr="00CD6563">
              <w:rPr>
                <w:rFonts w:cs="2  Nazanin"/>
                <w:b/>
                <w:bCs/>
                <w:sz w:val="20"/>
                <w:szCs w:val="20"/>
              </w:rPr>
              <w:t>Project-Based Learning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CF0A7B" w:rsidRPr="000D5DB0" w:rsidTr="001B081F">
        <w:trPr>
          <w:gridAfter w:val="2"/>
          <w:wAfter w:w="18" w:type="dxa"/>
          <w:trHeight w:val="697"/>
        </w:trPr>
        <w:tc>
          <w:tcPr>
            <w:tcW w:w="1872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CF0A7B" w:rsidRPr="00F62E99" w:rsidRDefault="00CF0A7B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8601" w:type="dxa"/>
            <w:gridSpan w:val="9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CE1F16" w:rsidRPr="00CD6563" w:rsidRDefault="00777FC4" w:rsidP="00F62E99">
            <w:pPr>
              <w:pStyle w:val="Heading2"/>
              <w:jc w:val="right"/>
              <w:outlineLvl w:val="1"/>
              <w:rPr>
                <w:rFonts w:asciiTheme="majorBidi" w:hAnsiTheme="majorBidi" w:cs="B Nazanin"/>
                <w:b w:val="0"/>
                <w:bCs w:val="0"/>
                <w:sz w:val="20"/>
                <w:szCs w:val="20"/>
              </w:rPr>
            </w:pPr>
            <w:r w:rsidRPr="00CD6563">
              <w:rPr>
                <w:rFonts w:cs="2  Nazanin" w:hint="cs"/>
                <w:sz w:val="20"/>
                <w:szCs w:val="20"/>
                <w:rtl/>
              </w:rPr>
              <w:t xml:space="preserve">سایر ( لطفا قید نمایید ) : </w:t>
            </w:r>
          </w:p>
        </w:tc>
      </w:tr>
      <w:tr w:rsidR="00CF0A7B" w:rsidRPr="000D5DB0" w:rsidTr="001B081F">
        <w:trPr>
          <w:gridAfter w:val="2"/>
          <w:wAfter w:w="18" w:type="dxa"/>
          <w:trHeight w:val="1382"/>
        </w:trPr>
        <w:tc>
          <w:tcPr>
            <w:tcW w:w="1872" w:type="dxa"/>
            <w:gridSpan w:val="3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  <w:shd w:val="clear" w:color="auto" w:fill="FFFF66"/>
          </w:tcPr>
          <w:p w:rsidR="00CF0A7B" w:rsidRPr="00F62E99" w:rsidRDefault="00CF0A7B" w:rsidP="00CE1F1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lastRenderedPageBreak/>
              <w:t>ضوابط آموزشی و سیاست های  مدیریتی کلاس</w:t>
            </w:r>
          </w:p>
        </w:tc>
        <w:tc>
          <w:tcPr>
            <w:tcW w:w="8601" w:type="dxa"/>
            <w:gridSpan w:val="9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</w:tcPr>
          <w:p w:rsidR="00CF0A7B" w:rsidRPr="00F62E99" w:rsidRDefault="00CF0A7B" w:rsidP="00AF095F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حضور و غیاب </w:t>
            </w:r>
            <w:r w:rsidR="00AF095F">
              <w:rPr>
                <w:rFonts w:asciiTheme="majorBidi" w:hAnsiTheme="majorBidi" w:cs="B Nazanin" w:hint="cs"/>
                <w:b/>
                <w:bCs/>
              </w:rPr>
              <w:sym w:font="Wingdings 2" w:char="F0A2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تکالیف کلاسی</w:t>
            </w:r>
            <w:r w:rsidR="00AF095F">
              <w:rPr>
                <w:rFonts w:asciiTheme="majorBidi" w:hAnsiTheme="majorBidi" w:cs="B Nazanin" w:hint="cs"/>
                <w:b/>
                <w:bCs/>
              </w:rPr>
              <w:sym w:font="Wingdings 2" w:char="F0A2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امتحانات </w:t>
            </w:r>
            <w:r w:rsidRPr="00F62E99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ا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خلاق دانشجویی </w:t>
            </w:r>
            <w:r w:rsidRPr="00F62E99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  <w:p w:rsidR="00CE1F16" w:rsidRPr="00F62E99" w:rsidRDefault="00CF0A7B" w:rsidP="00996F22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سایر:</w:t>
            </w:r>
          </w:p>
        </w:tc>
      </w:tr>
      <w:tr w:rsidR="00E64309" w:rsidTr="00481D84">
        <w:tc>
          <w:tcPr>
            <w:tcW w:w="10491" w:type="dxa"/>
            <w:gridSpan w:val="14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E64309" w:rsidRDefault="00E64309" w:rsidP="00E64309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منابع اصلی درس : </w:t>
            </w:r>
            <w:r w:rsidR="003C3028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 ایمونولوژی سلولی و مولکولی ابولعباس</w:t>
            </w:r>
            <w:r w:rsidR="00B0167A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 پایه </w:t>
            </w:r>
          </w:p>
          <w:p w:rsidR="00996F22" w:rsidRDefault="00996F22" w:rsidP="00E64309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  <w:p w:rsidR="000B1EDF" w:rsidRDefault="000B1EDF" w:rsidP="00E64309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  <w:p w:rsidR="00E64309" w:rsidRDefault="00E64309" w:rsidP="00E64309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</w:tr>
      <w:tr w:rsidR="00174C9E" w:rsidTr="00805DFE">
        <w:tc>
          <w:tcPr>
            <w:tcW w:w="10491" w:type="dxa"/>
            <w:gridSpan w:val="14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174C9E" w:rsidRPr="000B1EDF" w:rsidRDefault="007B6590" w:rsidP="000B1EDF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8"/>
                <w:szCs w:val="28"/>
                <w:rtl/>
              </w:rPr>
            </w:pPr>
            <w:r w:rsidRPr="000B1EDF"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>برنامه</w:t>
            </w:r>
            <w:r w:rsidR="000B1EDF"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 xml:space="preserve"> عناوین درس در هر دوره </w:t>
            </w:r>
          </w:p>
        </w:tc>
      </w:tr>
      <w:tr w:rsidR="001B081F" w:rsidTr="001B081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شماره جلسه</w:t>
            </w:r>
          </w:p>
        </w:tc>
        <w:tc>
          <w:tcPr>
            <w:tcW w:w="3319" w:type="dxa"/>
            <w:gridSpan w:val="3"/>
            <w:shd w:val="clear" w:color="auto" w:fill="FFFF66"/>
            <w:vAlign w:val="center"/>
          </w:tcPr>
          <w:p w:rsidR="00174C9E" w:rsidRPr="000C0DF1" w:rsidRDefault="007B6590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عناوین کلی درس در هر جلسه </w:t>
            </w:r>
          </w:p>
        </w:tc>
        <w:tc>
          <w:tcPr>
            <w:tcW w:w="1409" w:type="dxa"/>
            <w:gridSpan w:val="2"/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تاریخ ارائه</w:t>
            </w:r>
          </w:p>
        </w:tc>
        <w:tc>
          <w:tcPr>
            <w:tcW w:w="843" w:type="dxa"/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ساعت ارائه</w:t>
            </w:r>
          </w:p>
        </w:tc>
        <w:tc>
          <w:tcPr>
            <w:tcW w:w="1351" w:type="dxa"/>
            <w:shd w:val="clear" w:color="auto" w:fill="FFFF66"/>
            <w:vAlign w:val="center"/>
          </w:tcPr>
          <w:p w:rsidR="00174C9E" w:rsidRPr="000C0DF1" w:rsidRDefault="00E64309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تدریس</w:t>
            </w:r>
          </w:p>
        </w:tc>
        <w:tc>
          <w:tcPr>
            <w:tcW w:w="1783" w:type="dxa"/>
            <w:gridSpan w:val="3"/>
            <w:shd w:val="clear" w:color="auto" w:fill="FFFF66"/>
            <w:vAlign w:val="center"/>
          </w:tcPr>
          <w:p w:rsidR="00174C9E" w:rsidRPr="000C0DF1" w:rsidRDefault="00E64309" w:rsidP="00E64309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مواد و وسایل آموزشی 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FFFF66"/>
            <w:vAlign w:val="center"/>
          </w:tcPr>
          <w:p w:rsidR="00174C9E" w:rsidRPr="000C0DF1" w:rsidRDefault="007B332C" w:rsidP="007B332C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*</w:t>
            </w:r>
            <w:r w:rsidR="00E64309"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ارزشیابی</w:t>
            </w:r>
          </w:p>
        </w:tc>
      </w:tr>
      <w:tr w:rsidR="00001473" w:rsidTr="0020730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001473" w:rsidRPr="00C96CDA" w:rsidRDefault="00001473" w:rsidP="00001473">
            <w:pPr>
              <w:bidi w:val="0"/>
              <w:jc w:val="center"/>
              <w:rPr>
                <w:rFonts w:cs="B Mitra"/>
              </w:rPr>
            </w:pPr>
            <w:r w:rsidRPr="00C96CDA">
              <w:rPr>
                <w:rFonts w:cs="B Mitra" w:hint="cs"/>
                <w:rtl/>
              </w:rPr>
              <w:t>تاریخچه</w:t>
            </w:r>
            <w:r w:rsidRPr="00C96CDA">
              <w:rPr>
                <w:rFonts w:cs="B Mitra"/>
                <w:rtl/>
              </w:rPr>
              <w:t xml:space="preserve"> </w:t>
            </w:r>
            <w:r w:rsidRPr="00C96CDA">
              <w:rPr>
                <w:rFonts w:cs="B Mitra" w:hint="cs"/>
                <w:rtl/>
              </w:rPr>
              <w:t>وکلیات</w:t>
            </w:r>
          </w:p>
        </w:tc>
        <w:tc>
          <w:tcPr>
            <w:tcW w:w="1409" w:type="dxa"/>
            <w:gridSpan w:val="2"/>
            <w:shd w:val="clear" w:color="auto" w:fill="auto"/>
          </w:tcPr>
          <w:p w:rsidR="00001473" w:rsidRPr="00C96CDA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</w:rPr>
            </w:pPr>
            <w:r w:rsidRPr="00C96CDA">
              <w:rPr>
                <w:rFonts w:asciiTheme="majorBidi" w:hAnsiTheme="majorBidi" w:cs="B Nazanin"/>
                <w:b/>
                <w:bCs/>
                <w:sz w:val="24"/>
                <w:szCs w:val="24"/>
              </w:rPr>
              <w:t>1400/7/</w:t>
            </w:r>
            <w:r>
              <w:rPr>
                <w:rFonts w:asciiTheme="majorBidi" w:hAnsiTheme="majorBidi" w:cs="B Nazanin"/>
                <w:b/>
                <w:bCs/>
                <w:sz w:val="24"/>
                <w:szCs w:val="24"/>
              </w:rPr>
              <w:t>04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8-10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مجازی 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1961A1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001473" w:rsidTr="0020730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001473" w:rsidRPr="00C96CDA" w:rsidRDefault="00001473" w:rsidP="00001473">
            <w:pPr>
              <w:bidi w:val="0"/>
              <w:jc w:val="center"/>
              <w:rPr>
                <w:rFonts w:cs="B Mitra"/>
              </w:rPr>
            </w:pPr>
            <w:r w:rsidRPr="00C96CDA">
              <w:rPr>
                <w:rFonts w:cs="B Mitra" w:hint="cs"/>
                <w:rtl/>
              </w:rPr>
              <w:t>سلول</w:t>
            </w:r>
            <w:r w:rsidRPr="00C96CDA">
              <w:rPr>
                <w:rFonts w:cs="B Mitra"/>
                <w:rtl/>
              </w:rPr>
              <w:t xml:space="preserve"> </w:t>
            </w:r>
            <w:r w:rsidRPr="00C96CDA">
              <w:rPr>
                <w:rFonts w:cs="B Mitra" w:hint="cs"/>
                <w:rtl/>
              </w:rPr>
              <w:t>های</w:t>
            </w:r>
            <w:r w:rsidRPr="00C96CDA">
              <w:rPr>
                <w:rFonts w:cs="B Mitra"/>
                <w:rtl/>
              </w:rPr>
              <w:t xml:space="preserve"> </w:t>
            </w:r>
            <w:r w:rsidRPr="00C96CDA">
              <w:rPr>
                <w:rFonts w:cs="B Mitra" w:hint="cs"/>
                <w:rtl/>
              </w:rPr>
              <w:t>سیستم</w:t>
            </w:r>
            <w:r w:rsidRPr="00C96CDA">
              <w:rPr>
                <w:rFonts w:cs="B Mitra"/>
                <w:rtl/>
              </w:rPr>
              <w:t xml:space="preserve"> </w:t>
            </w:r>
            <w:r w:rsidRPr="00C96CDA">
              <w:rPr>
                <w:rFonts w:cs="B Mitra" w:hint="cs"/>
                <w:rtl/>
              </w:rPr>
              <w:t>ایمنی</w:t>
            </w:r>
          </w:p>
        </w:tc>
        <w:tc>
          <w:tcPr>
            <w:tcW w:w="1409" w:type="dxa"/>
            <w:gridSpan w:val="2"/>
            <w:shd w:val="clear" w:color="auto" w:fill="auto"/>
          </w:tcPr>
          <w:p w:rsidR="00001473" w:rsidRPr="00C96CDA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</w:rPr>
            </w:pPr>
            <w:r w:rsidRPr="00C96CDA">
              <w:rPr>
                <w:rFonts w:asciiTheme="majorBidi" w:hAnsiTheme="majorBidi" w:cs="B Nazanin"/>
                <w:b/>
                <w:bCs/>
                <w:sz w:val="24"/>
                <w:szCs w:val="24"/>
              </w:rPr>
              <w:t>1400/7/11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10-12</w:t>
            </w:r>
          </w:p>
        </w:tc>
        <w:tc>
          <w:tcPr>
            <w:tcW w:w="1351" w:type="dxa"/>
            <w:shd w:val="clear" w:color="auto" w:fill="auto"/>
          </w:tcPr>
          <w:p w:rsidR="00001473" w:rsidRDefault="00001473" w:rsidP="00001473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001473" w:rsidRDefault="00001473" w:rsidP="00001473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001473" w:rsidTr="0020730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3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001473" w:rsidRPr="00C96CDA" w:rsidRDefault="00001473" w:rsidP="00001473">
            <w:pPr>
              <w:bidi w:val="0"/>
              <w:jc w:val="center"/>
              <w:rPr>
                <w:rFonts w:cs="B Mitra"/>
              </w:rPr>
            </w:pPr>
            <w:r w:rsidRPr="00C96CDA">
              <w:rPr>
                <w:rFonts w:cs="B Mitra" w:hint="cs"/>
                <w:rtl/>
              </w:rPr>
              <w:t>بافت</w:t>
            </w:r>
            <w:r w:rsidRPr="00C96CDA">
              <w:rPr>
                <w:rFonts w:cs="B Mitra"/>
                <w:rtl/>
              </w:rPr>
              <w:t xml:space="preserve"> </w:t>
            </w:r>
            <w:r w:rsidRPr="00C96CDA">
              <w:rPr>
                <w:rFonts w:cs="B Mitra" w:hint="cs"/>
                <w:rtl/>
              </w:rPr>
              <w:t>های</w:t>
            </w:r>
            <w:r w:rsidRPr="00C96CDA">
              <w:rPr>
                <w:rFonts w:cs="B Mitra"/>
                <w:rtl/>
              </w:rPr>
              <w:t xml:space="preserve"> </w:t>
            </w:r>
            <w:r w:rsidRPr="00C96CDA">
              <w:rPr>
                <w:rFonts w:cs="B Mitra" w:hint="cs"/>
                <w:rtl/>
              </w:rPr>
              <w:t>سیستم</w:t>
            </w:r>
            <w:r w:rsidRPr="00C96CDA">
              <w:rPr>
                <w:rFonts w:cs="B Mitra"/>
                <w:rtl/>
              </w:rPr>
              <w:t xml:space="preserve"> </w:t>
            </w:r>
            <w:r w:rsidRPr="00C96CDA">
              <w:rPr>
                <w:rFonts w:cs="B Mitra" w:hint="cs"/>
                <w:rtl/>
              </w:rPr>
              <w:t>ایمنی</w:t>
            </w:r>
          </w:p>
        </w:tc>
        <w:tc>
          <w:tcPr>
            <w:tcW w:w="1409" w:type="dxa"/>
            <w:gridSpan w:val="2"/>
            <w:shd w:val="clear" w:color="auto" w:fill="auto"/>
          </w:tcPr>
          <w:p w:rsidR="00001473" w:rsidRPr="00C96CDA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</w:rPr>
            </w:pPr>
            <w:r w:rsidRPr="00C96CDA">
              <w:rPr>
                <w:rFonts w:asciiTheme="majorBidi" w:hAnsiTheme="majorBidi" w:cs="B Nazanin"/>
                <w:b/>
                <w:bCs/>
                <w:sz w:val="24"/>
                <w:szCs w:val="24"/>
              </w:rPr>
              <w:t>1400/7/18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8-10</w:t>
            </w:r>
          </w:p>
        </w:tc>
        <w:tc>
          <w:tcPr>
            <w:tcW w:w="1351" w:type="dxa"/>
            <w:shd w:val="clear" w:color="auto" w:fill="auto"/>
          </w:tcPr>
          <w:p w:rsidR="00001473" w:rsidRDefault="00001473" w:rsidP="00001473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001473" w:rsidRDefault="00001473" w:rsidP="00001473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001473" w:rsidTr="0020730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4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001473" w:rsidRPr="00C96CDA" w:rsidRDefault="00001473" w:rsidP="00001473">
            <w:pPr>
              <w:bidi w:val="0"/>
              <w:jc w:val="center"/>
              <w:rPr>
                <w:rFonts w:cs="B Mitra"/>
              </w:rPr>
            </w:pPr>
            <w:r w:rsidRPr="00C96CDA">
              <w:rPr>
                <w:rFonts w:cs="B Mitra" w:hint="cs"/>
                <w:rtl/>
              </w:rPr>
              <w:t>آشنایی</w:t>
            </w:r>
            <w:r w:rsidRPr="00C96CDA">
              <w:rPr>
                <w:rFonts w:cs="B Mitra"/>
                <w:rtl/>
              </w:rPr>
              <w:t xml:space="preserve"> </w:t>
            </w:r>
            <w:r w:rsidRPr="00C96CDA">
              <w:rPr>
                <w:rFonts w:cs="B Mitra" w:hint="cs"/>
                <w:rtl/>
              </w:rPr>
              <w:t>با</w:t>
            </w:r>
            <w:r w:rsidRPr="00C96CDA">
              <w:rPr>
                <w:rFonts w:cs="B Mitra"/>
                <w:rtl/>
              </w:rPr>
              <w:t xml:space="preserve"> </w:t>
            </w:r>
            <w:r w:rsidRPr="00C96CDA">
              <w:rPr>
                <w:rFonts w:cs="B Mitra" w:hint="cs"/>
                <w:rtl/>
              </w:rPr>
              <w:t>انتی</w:t>
            </w:r>
            <w:r w:rsidRPr="00C96CDA">
              <w:rPr>
                <w:rFonts w:cs="B Mitra"/>
                <w:rtl/>
              </w:rPr>
              <w:t xml:space="preserve"> </w:t>
            </w:r>
            <w:r w:rsidRPr="00C96CDA">
              <w:rPr>
                <w:rFonts w:cs="B Mitra" w:hint="cs"/>
                <w:rtl/>
              </w:rPr>
              <w:t>زن</w:t>
            </w:r>
          </w:p>
        </w:tc>
        <w:tc>
          <w:tcPr>
            <w:tcW w:w="1409" w:type="dxa"/>
            <w:gridSpan w:val="2"/>
            <w:shd w:val="clear" w:color="auto" w:fill="auto"/>
          </w:tcPr>
          <w:p w:rsidR="00001473" w:rsidRPr="00C96CDA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</w:rPr>
            </w:pPr>
            <w:r w:rsidRPr="00C96CDA">
              <w:rPr>
                <w:rFonts w:asciiTheme="majorBidi" w:hAnsiTheme="majorBidi" w:cs="B Nazanin"/>
                <w:b/>
                <w:bCs/>
                <w:sz w:val="24"/>
                <w:szCs w:val="24"/>
              </w:rPr>
              <w:t>1400/7/25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2C1A35"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  <w:t>10-12</w:t>
            </w:r>
          </w:p>
        </w:tc>
        <w:tc>
          <w:tcPr>
            <w:tcW w:w="1351" w:type="dxa"/>
            <w:shd w:val="clear" w:color="auto" w:fill="auto"/>
          </w:tcPr>
          <w:p w:rsidR="00001473" w:rsidRDefault="00001473" w:rsidP="00001473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001473" w:rsidRDefault="00001473" w:rsidP="00001473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001473" w:rsidTr="0020730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5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001473" w:rsidRPr="00C96CDA" w:rsidRDefault="00001473" w:rsidP="00001473">
            <w:pPr>
              <w:bidi w:val="0"/>
              <w:jc w:val="center"/>
              <w:rPr>
                <w:rFonts w:cs="B Mitra"/>
              </w:rPr>
            </w:pPr>
            <w:r w:rsidRPr="00C96CDA">
              <w:rPr>
                <w:rFonts w:cs="B Mitra" w:hint="cs"/>
                <w:rtl/>
              </w:rPr>
              <w:t>ایمونوگلوبولین</w:t>
            </w:r>
            <w:r w:rsidRPr="00C96CDA">
              <w:rPr>
                <w:rFonts w:cs="B Mitra"/>
                <w:rtl/>
              </w:rPr>
              <w:t xml:space="preserve"> </w:t>
            </w:r>
            <w:r w:rsidRPr="00C96CDA">
              <w:rPr>
                <w:rFonts w:cs="B Mitra" w:hint="cs"/>
                <w:rtl/>
              </w:rPr>
              <w:t>ها</w:t>
            </w:r>
          </w:p>
        </w:tc>
        <w:tc>
          <w:tcPr>
            <w:tcW w:w="1409" w:type="dxa"/>
            <w:gridSpan w:val="2"/>
            <w:shd w:val="clear" w:color="auto" w:fill="auto"/>
          </w:tcPr>
          <w:p w:rsidR="00001473" w:rsidRPr="00C96CDA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</w:rPr>
            </w:pPr>
            <w:r w:rsidRPr="00C96CDA">
              <w:rPr>
                <w:rFonts w:asciiTheme="majorBidi" w:hAnsiTheme="majorBidi" w:cs="B Nazanin"/>
                <w:b/>
                <w:bCs/>
                <w:sz w:val="24"/>
                <w:szCs w:val="24"/>
              </w:rPr>
              <w:t>1400/8/9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8-10</w:t>
            </w:r>
          </w:p>
        </w:tc>
        <w:tc>
          <w:tcPr>
            <w:tcW w:w="1351" w:type="dxa"/>
            <w:shd w:val="clear" w:color="auto" w:fill="auto"/>
          </w:tcPr>
          <w:p w:rsidR="00001473" w:rsidRDefault="00001473" w:rsidP="00001473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001473" w:rsidRDefault="00001473" w:rsidP="00001473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001473" w:rsidTr="0020730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6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001473" w:rsidRPr="00C96CDA" w:rsidRDefault="00001473" w:rsidP="00001473">
            <w:pPr>
              <w:bidi w:val="0"/>
              <w:jc w:val="center"/>
              <w:rPr>
                <w:rFonts w:cs="B Mitra"/>
              </w:rPr>
            </w:pPr>
            <w:r w:rsidRPr="00C96CDA">
              <w:rPr>
                <w:rFonts w:cs="B Mitra" w:hint="cs"/>
                <w:rtl/>
              </w:rPr>
              <w:t>کمپلمان</w:t>
            </w:r>
            <w:r w:rsidRPr="00C96CDA">
              <w:rPr>
                <w:rFonts w:cs="B Mitra"/>
                <w:rtl/>
              </w:rPr>
              <w:t xml:space="preserve"> 1</w:t>
            </w:r>
          </w:p>
        </w:tc>
        <w:tc>
          <w:tcPr>
            <w:tcW w:w="1409" w:type="dxa"/>
            <w:gridSpan w:val="2"/>
            <w:shd w:val="clear" w:color="auto" w:fill="auto"/>
          </w:tcPr>
          <w:p w:rsidR="00001473" w:rsidRPr="00C96CDA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</w:rPr>
            </w:pPr>
            <w:r w:rsidRPr="00C96CDA">
              <w:rPr>
                <w:rFonts w:asciiTheme="majorBidi" w:hAnsiTheme="majorBidi" w:cs="B Nazanin"/>
                <w:b/>
                <w:bCs/>
                <w:sz w:val="24"/>
                <w:szCs w:val="24"/>
              </w:rPr>
              <w:t>1400/8/16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2C1A35"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  <w:t>10-12</w:t>
            </w:r>
          </w:p>
        </w:tc>
        <w:tc>
          <w:tcPr>
            <w:tcW w:w="1351" w:type="dxa"/>
            <w:shd w:val="clear" w:color="auto" w:fill="auto"/>
          </w:tcPr>
          <w:p w:rsidR="00001473" w:rsidRDefault="00001473" w:rsidP="00001473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001473" w:rsidRDefault="00001473" w:rsidP="00001473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001473" w:rsidTr="0020730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7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001473" w:rsidRPr="00C96CDA" w:rsidRDefault="00001473" w:rsidP="00001473">
            <w:pPr>
              <w:bidi w:val="0"/>
              <w:jc w:val="center"/>
              <w:rPr>
                <w:rFonts w:cs="B Mitra"/>
              </w:rPr>
            </w:pPr>
            <w:r w:rsidRPr="00C96CDA">
              <w:rPr>
                <w:rFonts w:cs="B Mitra" w:hint="cs"/>
                <w:rtl/>
              </w:rPr>
              <w:t>کمپلمان</w:t>
            </w:r>
            <w:r w:rsidRPr="00C96CDA">
              <w:rPr>
                <w:rFonts w:cs="B Mitra"/>
                <w:rtl/>
              </w:rPr>
              <w:t xml:space="preserve"> 2</w:t>
            </w:r>
          </w:p>
        </w:tc>
        <w:tc>
          <w:tcPr>
            <w:tcW w:w="1409" w:type="dxa"/>
            <w:gridSpan w:val="2"/>
            <w:shd w:val="clear" w:color="auto" w:fill="auto"/>
          </w:tcPr>
          <w:p w:rsidR="00001473" w:rsidRPr="00C96CDA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</w:rPr>
            </w:pPr>
            <w:r w:rsidRPr="00C96CDA">
              <w:rPr>
                <w:rFonts w:asciiTheme="majorBidi" w:hAnsiTheme="majorBidi" w:cs="B Nazanin"/>
                <w:b/>
                <w:bCs/>
                <w:sz w:val="24"/>
                <w:szCs w:val="24"/>
              </w:rPr>
              <w:t>1400/8/23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8-10</w:t>
            </w:r>
          </w:p>
        </w:tc>
        <w:tc>
          <w:tcPr>
            <w:tcW w:w="1351" w:type="dxa"/>
            <w:shd w:val="clear" w:color="auto" w:fill="auto"/>
          </w:tcPr>
          <w:p w:rsidR="00001473" w:rsidRDefault="00001473" w:rsidP="00001473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001473" w:rsidRDefault="00001473" w:rsidP="00001473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001473" w:rsidTr="0020730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001473" w:rsidRPr="00C96CDA" w:rsidRDefault="00001473" w:rsidP="00001473">
            <w:pPr>
              <w:bidi w:val="0"/>
              <w:jc w:val="center"/>
              <w:rPr>
                <w:rFonts w:cs="B Mitra"/>
              </w:rPr>
            </w:pPr>
            <w:r w:rsidRPr="00C96CDA">
              <w:rPr>
                <w:rFonts w:cs="B Mitra" w:hint="cs"/>
                <w:rtl/>
              </w:rPr>
              <w:t>ایمنی</w:t>
            </w:r>
            <w:r w:rsidRPr="00C96CDA">
              <w:rPr>
                <w:rFonts w:cs="B Mitra"/>
                <w:rtl/>
              </w:rPr>
              <w:t xml:space="preserve"> </w:t>
            </w:r>
            <w:r w:rsidRPr="00C96CDA">
              <w:rPr>
                <w:rFonts w:cs="B Mitra" w:hint="cs"/>
                <w:rtl/>
              </w:rPr>
              <w:t>ذاتی</w:t>
            </w:r>
            <w:r w:rsidRPr="00C96CDA">
              <w:rPr>
                <w:rFonts w:cs="B Mitra"/>
                <w:rtl/>
              </w:rPr>
              <w:t xml:space="preserve"> </w:t>
            </w:r>
            <w:r w:rsidRPr="00C96CDA">
              <w:rPr>
                <w:rFonts w:cs="B Mitra" w:hint="cs"/>
                <w:rtl/>
              </w:rPr>
              <w:t>و</w:t>
            </w:r>
            <w:r w:rsidRPr="00C96CDA">
              <w:rPr>
                <w:rFonts w:cs="B Mitra"/>
                <w:rtl/>
              </w:rPr>
              <w:t xml:space="preserve"> </w:t>
            </w:r>
            <w:r w:rsidRPr="00C96CDA">
              <w:rPr>
                <w:rFonts w:cs="B Mitra" w:hint="cs"/>
                <w:rtl/>
              </w:rPr>
              <w:t>التهاب</w:t>
            </w:r>
          </w:p>
        </w:tc>
        <w:tc>
          <w:tcPr>
            <w:tcW w:w="1409" w:type="dxa"/>
            <w:gridSpan w:val="2"/>
            <w:shd w:val="clear" w:color="auto" w:fill="auto"/>
          </w:tcPr>
          <w:p w:rsidR="00001473" w:rsidRPr="00C96CDA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</w:rPr>
            </w:pPr>
            <w:r w:rsidRPr="00C96CDA">
              <w:rPr>
                <w:rFonts w:asciiTheme="majorBidi" w:hAnsiTheme="majorBidi" w:cs="B Nazanin"/>
                <w:b/>
                <w:bCs/>
                <w:sz w:val="24"/>
                <w:szCs w:val="24"/>
              </w:rPr>
              <w:t>1400/8/30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2C1A35"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  <w:t>10-12</w:t>
            </w:r>
          </w:p>
        </w:tc>
        <w:tc>
          <w:tcPr>
            <w:tcW w:w="1351" w:type="dxa"/>
            <w:shd w:val="clear" w:color="auto" w:fill="auto"/>
          </w:tcPr>
          <w:p w:rsidR="00001473" w:rsidRDefault="00001473" w:rsidP="00001473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001473" w:rsidRDefault="00001473" w:rsidP="00001473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001473" w:rsidTr="0020730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9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001473" w:rsidRPr="00C96CDA" w:rsidRDefault="00001473" w:rsidP="00001473">
            <w:pPr>
              <w:bidi w:val="0"/>
              <w:jc w:val="center"/>
              <w:rPr>
                <w:rFonts w:cs="B Mitra"/>
              </w:rPr>
            </w:pPr>
            <w:r w:rsidRPr="00C96CDA">
              <w:rPr>
                <w:rFonts w:cs="B Mitra"/>
              </w:rPr>
              <w:t>MHC</w:t>
            </w:r>
          </w:p>
        </w:tc>
        <w:tc>
          <w:tcPr>
            <w:tcW w:w="1409" w:type="dxa"/>
            <w:gridSpan w:val="2"/>
            <w:shd w:val="clear" w:color="auto" w:fill="auto"/>
          </w:tcPr>
          <w:p w:rsidR="00001473" w:rsidRPr="00C96CDA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</w:rPr>
            </w:pPr>
            <w:r w:rsidRPr="00C96CDA">
              <w:rPr>
                <w:rFonts w:asciiTheme="majorBidi" w:hAnsiTheme="majorBidi" w:cs="B Nazanin"/>
                <w:b/>
                <w:bCs/>
                <w:sz w:val="24"/>
                <w:szCs w:val="24"/>
              </w:rPr>
              <w:t>1400/9/7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8-10</w:t>
            </w:r>
          </w:p>
        </w:tc>
        <w:tc>
          <w:tcPr>
            <w:tcW w:w="1351" w:type="dxa"/>
            <w:shd w:val="clear" w:color="auto" w:fill="auto"/>
          </w:tcPr>
          <w:p w:rsidR="00001473" w:rsidRDefault="00001473" w:rsidP="00001473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001473" w:rsidRDefault="00001473" w:rsidP="00001473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001473" w:rsidTr="0020730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10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001473" w:rsidRPr="00C96CDA" w:rsidRDefault="00001473" w:rsidP="00001473">
            <w:pPr>
              <w:bidi w:val="0"/>
              <w:jc w:val="center"/>
              <w:rPr>
                <w:rFonts w:cs="B Mitra"/>
              </w:rPr>
            </w:pPr>
            <w:r w:rsidRPr="00C96CDA">
              <w:rPr>
                <w:rFonts w:cs="B Mitra"/>
              </w:rPr>
              <w:t>Ag presentation</w:t>
            </w:r>
          </w:p>
        </w:tc>
        <w:tc>
          <w:tcPr>
            <w:tcW w:w="1409" w:type="dxa"/>
            <w:gridSpan w:val="2"/>
            <w:shd w:val="clear" w:color="auto" w:fill="auto"/>
          </w:tcPr>
          <w:p w:rsidR="00001473" w:rsidRPr="00C96CDA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</w:rPr>
            </w:pPr>
            <w:r w:rsidRPr="00C96CDA">
              <w:rPr>
                <w:rFonts w:asciiTheme="majorBidi" w:hAnsiTheme="majorBidi" w:cs="B Nazanin"/>
                <w:b/>
                <w:bCs/>
                <w:sz w:val="24"/>
                <w:szCs w:val="24"/>
              </w:rPr>
              <w:t>1400/9/14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8-10</w:t>
            </w:r>
          </w:p>
        </w:tc>
        <w:tc>
          <w:tcPr>
            <w:tcW w:w="1351" w:type="dxa"/>
            <w:shd w:val="clear" w:color="auto" w:fill="auto"/>
          </w:tcPr>
          <w:p w:rsidR="00001473" w:rsidRDefault="00001473" w:rsidP="00001473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001473" w:rsidRDefault="00001473" w:rsidP="00001473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001473" w:rsidTr="0020730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11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001473" w:rsidRPr="00C96CDA" w:rsidRDefault="00001473" w:rsidP="00001473">
            <w:pPr>
              <w:bidi w:val="0"/>
              <w:jc w:val="center"/>
              <w:rPr>
                <w:rFonts w:cs="B Mitra"/>
              </w:rPr>
            </w:pPr>
            <w:r w:rsidRPr="00C96CDA">
              <w:rPr>
                <w:rFonts w:cs="B Mitra" w:hint="cs"/>
                <w:rtl/>
              </w:rPr>
              <w:t>مکانیسم</w:t>
            </w:r>
            <w:r w:rsidRPr="00C96CDA">
              <w:rPr>
                <w:rFonts w:cs="B Mitra"/>
                <w:rtl/>
              </w:rPr>
              <w:t xml:space="preserve"> </w:t>
            </w:r>
            <w:r w:rsidRPr="00C96CDA">
              <w:rPr>
                <w:rFonts w:cs="B Mitra" w:hint="cs"/>
                <w:rtl/>
              </w:rPr>
              <w:t>های</w:t>
            </w:r>
            <w:r w:rsidRPr="00C96CDA">
              <w:rPr>
                <w:rFonts w:cs="B Mitra"/>
                <w:rtl/>
              </w:rPr>
              <w:t xml:space="preserve"> </w:t>
            </w:r>
            <w:r w:rsidRPr="00C96CDA">
              <w:rPr>
                <w:rFonts w:cs="B Mitra" w:hint="cs"/>
                <w:rtl/>
              </w:rPr>
              <w:t>پاسخ</w:t>
            </w:r>
            <w:r w:rsidRPr="00C96CDA">
              <w:rPr>
                <w:rFonts w:cs="B Mitra"/>
                <w:rtl/>
              </w:rPr>
              <w:t xml:space="preserve"> </w:t>
            </w:r>
            <w:r w:rsidRPr="00C96CDA">
              <w:rPr>
                <w:rFonts w:cs="B Mitra" w:hint="cs"/>
                <w:rtl/>
              </w:rPr>
              <w:t>ایمنی</w:t>
            </w:r>
            <w:r w:rsidRPr="00C96CDA">
              <w:rPr>
                <w:rFonts w:cs="B Mitra"/>
                <w:rtl/>
              </w:rPr>
              <w:t xml:space="preserve"> </w:t>
            </w:r>
            <w:r w:rsidRPr="00C96CDA">
              <w:rPr>
                <w:rFonts w:cs="B Mitra" w:hint="cs"/>
                <w:rtl/>
              </w:rPr>
              <w:t>هومورال</w:t>
            </w:r>
          </w:p>
        </w:tc>
        <w:tc>
          <w:tcPr>
            <w:tcW w:w="1409" w:type="dxa"/>
            <w:gridSpan w:val="2"/>
            <w:shd w:val="clear" w:color="auto" w:fill="auto"/>
          </w:tcPr>
          <w:p w:rsidR="00001473" w:rsidRPr="00C96CDA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</w:rPr>
            </w:pPr>
            <w:r w:rsidRPr="00C96CDA">
              <w:rPr>
                <w:rFonts w:asciiTheme="majorBidi" w:hAnsiTheme="majorBidi" w:cs="B Nazanin"/>
                <w:b/>
                <w:bCs/>
                <w:sz w:val="24"/>
                <w:szCs w:val="24"/>
              </w:rPr>
              <w:t>1400/9/21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10-12</w:t>
            </w:r>
          </w:p>
        </w:tc>
        <w:tc>
          <w:tcPr>
            <w:tcW w:w="1351" w:type="dxa"/>
            <w:shd w:val="clear" w:color="auto" w:fill="auto"/>
          </w:tcPr>
          <w:p w:rsidR="00001473" w:rsidRDefault="00001473" w:rsidP="00001473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001473" w:rsidRDefault="00001473" w:rsidP="00001473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001473" w:rsidTr="0020730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12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001473" w:rsidRPr="00C96CDA" w:rsidRDefault="00001473" w:rsidP="00001473">
            <w:pPr>
              <w:bidi w:val="0"/>
              <w:jc w:val="center"/>
              <w:rPr>
                <w:rFonts w:cs="B Mitra"/>
              </w:rPr>
            </w:pPr>
            <w:r w:rsidRPr="00C96CDA">
              <w:rPr>
                <w:rFonts w:cs="B Mitra" w:hint="cs"/>
                <w:rtl/>
              </w:rPr>
              <w:t>مکانیسم</w:t>
            </w:r>
            <w:r w:rsidRPr="00C96CDA">
              <w:rPr>
                <w:rFonts w:cs="B Mitra"/>
                <w:rtl/>
              </w:rPr>
              <w:t xml:space="preserve"> </w:t>
            </w:r>
            <w:r w:rsidRPr="00C96CDA">
              <w:rPr>
                <w:rFonts w:cs="B Mitra" w:hint="cs"/>
                <w:rtl/>
              </w:rPr>
              <w:t>های</w:t>
            </w:r>
            <w:r w:rsidRPr="00C96CDA">
              <w:rPr>
                <w:rFonts w:cs="B Mitra"/>
                <w:rtl/>
              </w:rPr>
              <w:t xml:space="preserve"> </w:t>
            </w:r>
            <w:r w:rsidRPr="00C96CDA">
              <w:rPr>
                <w:rFonts w:cs="B Mitra" w:hint="cs"/>
                <w:rtl/>
              </w:rPr>
              <w:t>پاسخ</w:t>
            </w:r>
            <w:r w:rsidRPr="00C96CDA">
              <w:rPr>
                <w:rFonts w:cs="B Mitra"/>
                <w:rtl/>
              </w:rPr>
              <w:t xml:space="preserve"> </w:t>
            </w:r>
            <w:r w:rsidRPr="00C96CDA">
              <w:rPr>
                <w:rFonts w:cs="B Mitra" w:hint="cs"/>
                <w:rtl/>
              </w:rPr>
              <w:t>ایمنی</w:t>
            </w:r>
            <w:r w:rsidRPr="00C96CDA">
              <w:rPr>
                <w:rFonts w:cs="B Mitra"/>
                <w:rtl/>
              </w:rPr>
              <w:t xml:space="preserve"> </w:t>
            </w:r>
            <w:r w:rsidRPr="00C96CDA">
              <w:rPr>
                <w:rFonts w:cs="B Mitra" w:hint="cs"/>
                <w:rtl/>
              </w:rPr>
              <w:t>سلولی</w:t>
            </w:r>
          </w:p>
        </w:tc>
        <w:tc>
          <w:tcPr>
            <w:tcW w:w="1409" w:type="dxa"/>
            <w:gridSpan w:val="2"/>
            <w:shd w:val="clear" w:color="auto" w:fill="auto"/>
          </w:tcPr>
          <w:p w:rsidR="00001473" w:rsidRPr="00C96CDA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</w:rPr>
            </w:pPr>
            <w:r w:rsidRPr="00C96CDA">
              <w:rPr>
                <w:rFonts w:asciiTheme="majorBidi" w:hAnsiTheme="majorBidi" w:cs="B Nazanin"/>
                <w:b/>
                <w:bCs/>
                <w:sz w:val="24"/>
                <w:szCs w:val="24"/>
              </w:rPr>
              <w:t>1400/9/28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8-10</w:t>
            </w:r>
          </w:p>
        </w:tc>
        <w:tc>
          <w:tcPr>
            <w:tcW w:w="1351" w:type="dxa"/>
            <w:shd w:val="clear" w:color="auto" w:fill="auto"/>
          </w:tcPr>
          <w:p w:rsidR="00001473" w:rsidRDefault="00001473" w:rsidP="00001473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001473" w:rsidRDefault="00001473" w:rsidP="00001473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001473" w:rsidTr="0020730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13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001473" w:rsidRPr="00C96CDA" w:rsidRDefault="00001473" w:rsidP="00001473">
            <w:pPr>
              <w:bidi w:val="0"/>
              <w:jc w:val="center"/>
              <w:rPr>
                <w:rFonts w:cs="B Mitra"/>
              </w:rPr>
            </w:pPr>
            <w:r w:rsidRPr="00C96CDA">
              <w:rPr>
                <w:rFonts w:cs="B Mitra" w:hint="cs"/>
                <w:rtl/>
              </w:rPr>
              <w:t>مکانیسم</w:t>
            </w:r>
            <w:r w:rsidRPr="00C96CDA">
              <w:rPr>
                <w:rFonts w:cs="B Mitra"/>
                <w:rtl/>
              </w:rPr>
              <w:t xml:space="preserve"> </w:t>
            </w:r>
            <w:r w:rsidRPr="00C96CDA">
              <w:rPr>
                <w:rFonts w:cs="B Mitra" w:hint="cs"/>
                <w:rtl/>
              </w:rPr>
              <w:t>های</w:t>
            </w:r>
            <w:r w:rsidRPr="00C96CDA">
              <w:rPr>
                <w:rFonts w:cs="B Mitra"/>
                <w:rtl/>
              </w:rPr>
              <w:t xml:space="preserve"> </w:t>
            </w:r>
            <w:r w:rsidRPr="00C96CDA">
              <w:rPr>
                <w:rFonts w:cs="B Mitra" w:hint="cs"/>
                <w:rtl/>
              </w:rPr>
              <w:t>تولورانس</w:t>
            </w:r>
            <w:r w:rsidRPr="00C96CDA">
              <w:rPr>
                <w:rFonts w:cs="B Mitra"/>
                <w:rtl/>
              </w:rPr>
              <w:t xml:space="preserve"> </w:t>
            </w:r>
            <w:r w:rsidRPr="00C96CDA">
              <w:rPr>
                <w:rFonts w:cs="B Mitra" w:hint="cs"/>
                <w:rtl/>
              </w:rPr>
              <w:t>و</w:t>
            </w:r>
            <w:r w:rsidRPr="00C96CDA">
              <w:rPr>
                <w:rFonts w:cs="B Mitra"/>
                <w:rtl/>
              </w:rPr>
              <w:t xml:space="preserve"> </w:t>
            </w:r>
            <w:r w:rsidRPr="00C96CDA">
              <w:rPr>
                <w:rFonts w:cs="B Mitra" w:hint="cs"/>
                <w:rtl/>
              </w:rPr>
              <w:t>خود</w:t>
            </w:r>
            <w:r w:rsidRPr="00C96CDA">
              <w:rPr>
                <w:rFonts w:cs="B Mitra"/>
                <w:rtl/>
              </w:rPr>
              <w:t xml:space="preserve"> </w:t>
            </w:r>
            <w:r w:rsidRPr="00C96CDA">
              <w:rPr>
                <w:rFonts w:cs="B Mitra" w:hint="cs"/>
                <w:rtl/>
              </w:rPr>
              <w:t>ایمنی</w:t>
            </w:r>
          </w:p>
        </w:tc>
        <w:tc>
          <w:tcPr>
            <w:tcW w:w="1409" w:type="dxa"/>
            <w:gridSpan w:val="2"/>
            <w:shd w:val="clear" w:color="auto" w:fill="auto"/>
          </w:tcPr>
          <w:p w:rsidR="00001473" w:rsidRPr="00C96CDA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</w:rPr>
            </w:pPr>
            <w:r w:rsidRPr="00C96CDA">
              <w:rPr>
                <w:rFonts w:asciiTheme="majorBidi" w:hAnsiTheme="majorBidi" w:cs="B Nazanin"/>
                <w:b/>
                <w:bCs/>
                <w:sz w:val="24"/>
                <w:szCs w:val="24"/>
              </w:rPr>
              <w:t>1400/10/5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2C1A35"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  <w:t>10-12</w:t>
            </w:r>
          </w:p>
        </w:tc>
        <w:tc>
          <w:tcPr>
            <w:tcW w:w="1351" w:type="dxa"/>
            <w:shd w:val="clear" w:color="auto" w:fill="auto"/>
          </w:tcPr>
          <w:p w:rsidR="00001473" w:rsidRDefault="00001473" w:rsidP="00001473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001473" w:rsidRDefault="00001473" w:rsidP="00001473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001473" w:rsidTr="0020730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14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001473" w:rsidRPr="00C96CDA" w:rsidRDefault="00001473" w:rsidP="00001473">
            <w:pPr>
              <w:jc w:val="center"/>
              <w:rPr>
                <w:rFonts w:cs="B Mitra"/>
              </w:rPr>
            </w:pPr>
            <w:r w:rsidRPr="00C96CDA">
              <w:rPr>
                <w:rFonts w:cs="B Mitra" w:hint="cs"/>
                <w:rtl/>
              </w:rPr>
              <w:t>سیتوکاین</w:t>
            </w:r>
          </w:p>
        </w:tc>
        <w:tc>
          <w:tcPr>
            <w:tcW w:w="1409" w:type="dxa"/>
            <w:gridSpan w:val="2"/>
            <w:shd w:val="clear" w:color="auto" w:fill="auto"/>
          </w:tcPr>
          <w:p w:rsidR="00001473" w:rsidRPr="00C96CDA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</w:rPr>
            </w:pPr>
            <w:r w:rsidRPr="00C96CDA">
              <w:rPr>
                <w:rFonts w:asciiTheme="majorBidi" w:hAnsiTheme="majorBidi" w:cs="B Nazanin"/>
                <w:b/>
                <w:bCs/>
                <w:sz w:val="24"/>
                <w:szCs w:val="24"/>
              </w:rPr>
              <w:t>1400/10/12</w:t>
            </w:r>
          </w:p>
        </w:tc>
        <w:tc>
          <w:tcPr>
            <w:tcW w:w="843" w:type="dxa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8-10</w:t>
            </w:r>
          </w:p>
        </w:tc>
        <w:tc>
          <w:tcPr>
            <w:tcW w:w="1351" w:type="dxa"/>
            <w:shd w:val="clear" w:color="auto" w:fill="auto"/>
          </w:tcPr>
          <w:p w:rsidR="00001473" w:rsidRDefault="00001473" w:rsidP="00001473">
            <w:pPr>
              <w:jc w:val="center"/>
            </w:pPr>
            <w:r w:rsidRPr="00F925F7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مجازی</w:t>
            </w: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BD1A52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اسلاید و پاورپوینت</w:t>
            </w: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001473" w:rsidRDefault="00001473" w:rsidP="00001473">
            <w:r w:rsidRPr="00FA2D44">
              <w:rPr>
                <w:rFonts w:asciiTheme="majorBidi" w:hAnsiTheme="majorBidi" w:cs="B Nazanin" w:hint="cs"/>
                <w:b/>
                <w:bCs/>
                <w:sz w:val="18"/>
                <w:szCs w:val="18"/>
                <w:rtl/>
              </w:rPr>
              <w:t>چند گزینه ای</w:t>
            </w:r>
          </w:p>
        </w:tc>
      </w:tr>
      <w:tr w:rsidR="00001473" w:rsidTr="00360CCA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15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001473" w:rsidRPr="004F6F26" w:rsidRDefault="00001473" w:rsidP="00001473">
            <w:pPr>
              <w:rPr>
                <w:rFonts w:cs="B Mitra"/>
              </w:rPr>
            </w:pPr>
          </w:p>
        </w:tc>
        <w:tc>
          <w:tcPr>
            <w:tcW w:w="1409" w:type="dxa"/>
            <w:gridSpan w:val="2"/>
            <w:shd w:val="clear" w:color="auto" w:fill="auto"/>
          </w:tcPr>
          <w:p w:rsidR="00001473" w:rsidRPr="00C96CDA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843" w:type="dxa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351" w:type="dxa"/>
            <w:shd w:val="clear" w:color="auto" w:fill="auto"/>
          </w:tcPr>
          <w:p w:rsidR="00001473" w:rsidRDefault="00001473" w:rsidP="00001473">
            <w:pPr>
              <w:jc w:val="center"/>
            </w:pP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001473" w:rsidRDefault="00001473" w:rsidP="00001473"/>
        </w:tc>
      </w:tr>
      <w:tr w:rsidR="00001473" w:rsidTr="001B081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16</w:t>
            </w:r>
          </w:p>
        </w:tc>
        <w:tc>
          <w:tcPr>
            <w:tcW w:w="3319" w:type="dxa"/>
            <w:gridSpan w:val="3"/>
            <w:shd w:val="clear" w:color="auto" w:fill="auto"/>
          </w:tcPr>
          <w:p w:rsidR="00001473" w:rsidRPr="004F6F26" w:rsidRDefault="00001473" w:rsidP="00001473">
            <w:pPr>
              <w:rPr>
                <w:rFonts w:cs="B Mitra"/>
              </w:rPr>
            </w:pPr>
          </w:p>
        </w:tc>
        <w:tc>
          <w:tcPr>
            <w:tcW w:w="1409" w:type="dxa"/>
            <w:gridSpan w:val="2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843" w:type="dxa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351" w:type="dxa"/>
            <w:shd w:val="clear" w:color="auto" w:fill="auto"/>
          </w:tcPr>
          <w:p w:rsidR="00001473" w:rsidRDefault="00001473" w:rsidP="00001473">
            <w:pPr>
              <w:jc w:val="center"/>
            </w:pP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118" w:type="dxa"/>
            <w:gridSpan w:val="3"/>
            <w:tcBorders>
              <w:right w:val="single" w:sz="24" w:space="0" w:color="auto"/>
            </w:tcBorders>
            <w:shd w:val="clear" w:color="auto" w:fill="auto"/>
          </w:tcPr>
          <w:p w:rsidR="00001473" w:rsidRDefault="00001473" w:rsidP="00001473"/>
        </w:tc>
      </w:tr>
      <w:tr w:rsidR="00001473" w:rsidTr="001B081F">
        <w:tc>
          <w:tcPr>
            <w:tcW w:w="668" w:type="dxa"/>
            <w:tcBorders>
              <w:left w:val="single" w:sz="24" w:space="0" w:color="auto"/>
              <w:bottom w:val="single" w:sz="18" w:space="0" w:color="auto"/>
            </w:tcBorders>
            <w:shd w:val="clear" w:color="auto" w:fill="FFFF66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17</w:t>
            </w:r>
          </w:p>
        </w:tc>
        <w:tc>
          <w:tcPr>
            <w:tcW w:w="3319" w:type="dxa"/>
            <w:gridSpan w:val="3"/>
            <w:tcBorders>
              <w:bottom w:val="single" w:sz="18" w:space="0" w:color="auto"/>
            </w:tcBorders>
            <w:shd w:val="clear" w:color="auto" w:fill="auto"/>
          </w:tcPr>
          <w:p w:rsidR="00001473" w:rsidRPr="004F6F26" w:rsidRDefault="00001473" w:rsidP="00001473">
            <w:pPr>
              <w:rPr>
                <w:rFonts w:cs="B Mitra"/>
              </w:rPr>
            </w:pPr>
          </w:p>
        </w:tc>
        <w:tc>
          <w:tcPr>
            <w:tcW w:w="1409" w:type="dxa"/>
            <w:gridSpan w:val="2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843" w:type="dxa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351" w:type="dxa"/>
            <w:tcBorders>
              <w:bottom w:val="single" w:sz="18" w:space="0" w:color="auto"/>
            </w:tcBorders>
            <w:shd w:val="clear" w:color="auto" w:fill="auto"/>
          </w:tcPr>
          <w:p w:rsidR="00001473" w:rsidRDefault="00001473" w:rsidP="00001473">
            <w:pPr>
              <w:jc w:val="center"/>
            </w:pP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118" w:type="dxa"/>
            <w:gridSpan w:val="3"/>
            <w:tcBorders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001473" w:rsidRDefault="00001473" w:rsidP="00001473"/>
        </w:tc>
      </w:tr>
      <w:tr w:rsidR="00001473" w:rsidTr="001B081F">
        <w:tc>
          <w:tcPr>
            <w:tcW w:w="668" w:type="dxa"/>
            <w:tcBorders>
              <w:left w:val="single" w:sz="24" w:space="0" w:color="auto"/>
              <w:bottom w:val="single" w:sz="18" w:space="0" w:color="auto"/>
            </w:tcBorders>
            <w:shd w:val="clear" w:color="auto" w:fill="FFFF66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18</w:t>
            </w:r>
          </w:p>
        </w:tc>
        <w:tc>
          <w:tcPr>
            <w:tcW w:w="3319" w:type="dxa"/>
            <w:gridSpan w:val="3"/>
            <w:tcBorders>
              <w:bottom w:val="single" w:sz="18" w:space="0" w:color="auto"/>
            </w:tcBorders>
            <w:shd w:val="clear" w:color="auto" w:fill="auto"/>
          </w:tcPr>
          <w:p w:rsidR="00001473" w:rsidRPr="004F6F26" w:rsidRDefault="00001473" w:rsidP="00001473">
            <w:pPr>
              <w:rPr>
                <w:rFonts w:cs="B Mitra"/>
              </w:rPr>
            </w:pPr>
          </w:p>
        </w:tc>
        <w:tc>
          <w:tcPr>
            <w:tcW w:w="1409" w:type="dxa"/>
            <w:gridSpan w:val="2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843" w:type="dxa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351" w:type="dxa"/>
            <w:tcBorders>
              <w:bottom w:val="single" w:sz="18" w:space="0" w:color="auto"/>
            </w:tcBorders>
            <w:shd w:val="clear" w:color="auto" w:fill="auto"/>
          </w:tcPr>
          <w:p w:rsidR="00001473" w:rsidRDefault="00001473" w:rsidP="00001473">
            <w:pPr>
              <w:jc w:val="center"/>
            </w:pP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118" w:type="dxa"/>
            <w:gridSpan w:val="3"/>
            <w:tcBorders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001473" w:rsidRDefault="00001473" w:rsidP="00001473"/>
        </w:tc>
      </w:tr>
      <w:tr w:rsidR="00001473" w:rsidTr="001B081F">
        <w:tc>
          <w:tcPr>
            <w:tcW w:w="668" w:type="dxa"/>
            <w:tcBorders>
              <w:left w:val="single" w:sz="24" w:space="0" w:color="auto"/>
              <w:bottom w:val="single" w:sz="18" w:space="0" w:color="auto"/>
            </w:tcBorders>
            <w:shd w:val="clear" w:color="auto" w:fill="FFFF66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19</w:t>
            </w:r>
          </w:p>
        </w:tc>
        <w:tc>
          <w:tcPr>
            <w:tcW w:w="3319" w:type="dxa"/>
            <w:gridSpan w:val="3"/>
            <w:tcBorders>
              <w:bottom w:val="single" w:sz="18" w:space="0" w:color="auto"/>
            </w:tcBorders>
            <w:shd w:val="clear" w:color="auto" w:fill="auto"/>
          </w:tcPr>
          <w:p w:rsidR="00001473" w:rsidRPr="004F6F26" w:rsidRDefault="00001473" w:rsidP="00001473">
            <w:pPr>
              <w:rPr>
                <w:rFonts w:cs="B Mitra"/>
              </w:rPr>
            </w:pPr>
          </w:p>
        </w:tc>
        <w:tc>
          <w:tcPr>
            <w:tcW w:w="1409" w:type="dxa"/>
            <w:gridSpan w:val="2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843" w:type="dxa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351" w:type="dxa"/>
            <w:tcBorders>
              <w:bottom w:val="single" w:sz="18" w:space="0" w:color="auto"/>
            </w:tcBorders>
            <w:shd w:val="clear" w:color="auto" w:fill="auto"/>
          </w:tcPr>
          <w:p w:rsidR="00001473" w:rsidRDefault="00001473" w:rsidP="00001473">
            <w:pPr>
              <w:jc w:val="center"/>
            </w:pP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118" w:type="dxa"/>
            <w:gridSpan w:val="3"/>
            <w:tcBorders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001473" w:rsidRDefault="00001473" w:rsidP="00001473"/>
        </w:tc>
      </w:tr>
      <w:tr w:rsidR="00001473" w:rsidTr="001B081F">
        <w:tc>
          <w:tcPr>
            <w:tcW w:w="668" w:type="dxa"/>
            <w:tcBorders>
              <w:left w:val="single" w:sz="24" w:space="0" w:color="auto"/>
              <w:bottom w:val="single" w:sz="18" w:space="0" w:color="auto"/>
            </w:tcBorders>
            <w:shd w:val="clear" w:color="auto" w:fill="FFFF66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20</w:t>
            </w:r>
          </w:p>
        </w:tc>
        <w:tc>
          <w:tcPr>
            <w:tcW w:w="3319" w:type="dxa"/>
            <w:gridSpan w:val="3"/>
            <w:tcBorders>
              <w:bottom w:val="single" w:sz="18" w:space="0" w:color="auto"/>
            </w:tcBorders>
            <w:shd w:val="clear" w:color="auto" w:fill="auto"/>
          </w:tcPr>
          <w:p w:rsidR="00001473" w:rsidRPr="004F6F26" w:rsidRDefault="00001473" w:rsidP="00001473">
            <w:pPr>
              <w:rPr>
                <w:rFonts w:cs="B Mitra"/>
              </w:rPr>
            </w:pPr>
          </w:p>
        </w:tc>
        <w:tc>
          <w:tcPr>
            <w:tcW w:w="1409" w:type="dxa"/>
            <w:gridSpan w:val="2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843" w:type="dxa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351" w:type="dxa"/>
            <w:tcBorders>
              <w:bottom w:val="single" w:sz="18" w:space="0" w:color="auto"/>
            </w:tcBorders>
            <w:shd w:val="clear" w:color="auto" w:fill="auto"/>
          </w:tcPr>
          <w:p w:rsidR="00001473" w:rsidRDefault="00001473" w:rsidP="00001473">
            <w:pPr>
              <w:jc w:val="center"/>
            </w:pP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118" w:type="dxa"/>
            <w:gridSpan w:val="3"/>
            <w:tcBorders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001473" w:rsidRDefault="00001473" w:rsidP="00001473"/>
        </w:tc>
      </w:tr>
      <w:tr w:rsidR="00001473" w:rsidTr="001B081F">
        <w:tc>
          <w:tcPr>
            <w:tcW w:w="668" w:type="dxa"/>
            <w:tcBorders>
              <w:left w:val="single" w:sz="24" w:space="0" w:color="auto"/>
              <w:bottom w:val="single" w:sz="18" w:space="0" w:color="auto"/>
            </w:tcBorders>
            <w:shd w:val="clear" w:color="auto" w:fill="FFFF66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21</w:t>
            </w:r>
          </w:p>
        </w:tc>
        <w:tc>
          <w:tcPr>
            <w:tcW w:w="3319" w:type="dxa"/>
            <w:gridSpan w:val="3"/>
            <w:tcBorders>
              <w:bottom w:val="single" w:sz="18" w:space="0" w:color="auto"/>
            </w:tcBorders>
            <w:shd w:val="clear" w:color="auto" w:fill="auto"/>
          </w:tcPr>
          <w:p w:rsidR="00001473" w:rsidRPr="004F6F26" w:rsidRDefault="00001473" w:rsidP="00001473">
            <w:pPr>
              <w:rPr>
                <w:rFonts w:cs="B Mitra"/>
              </w:rPr>
            </w:pPr>
          </w:p>
        </w:tc>
        <w:tc>
          <w:tcPr>
            <w:tcW w:w="1409" w:type="dxa"/>
            <w:gridSpan w:val="2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843" w:type="dxa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351" w:type="dxa"/>
            <w:tcBorders>
              <w:bottom w:val="single" w:sz="18" w:space="0" w:color="auto"/>
            </w:tcBorders>
            <w:shd w:val="clear" w:color="auto" w:fill="auto"/>
          </w:tcPr>
          <w:p w:rsidR="00001473" w:rsidRDefault="00001473" w:rsidP="00001473">
            <w:pPr>
              <w:jc w:val="center"/>
            </w:pP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118" w:type="dxa"/>
            <w:gridSpan w:val="3"/>
            <w:tcBorders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001473" w:rsidRDefault="00001473" w:rsidP="00001473"/>
        </w:tc>
      </w:tr>
      <w:tr w:rsidR="00001473" w:rsidTr="001B081F">
        <w:tc>
          <w:tcPr>
            <w:tcW w:w="668" w:type="dxa"/>
            <w:tcBorders>
              <w:left w:val="single" w:sz="24" w:space="0" w:color="auto"/>
              <w:bottom w:val="single" w:sz="18" w:space="0" w:color="auto"/>
            </w:tcBorders>
            <w:shd w:val="clear" w:color="auto" w:fill="FFFF66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22</w:t>
            </w:r>
          </w:p>
        </w:tc>
        <w:tc>
          <w:tcPr>
            <w:tcW w:w="3319" w:type="dxa"/>
            <w:gridSpan w:val="3"/>
            <w:tcBorders>
              <w:bottom w:val="single" w:sz="18" w:space="0" w:color="auto"/>
            </w:tcBorders>
            <w:shd w:val="clear" w:color="auto" w:fill="auto"/>
          </w:tcPr>
          <w:p w:rsidR="00001473" w:rsidRPr="004F6F26" w:rsidRDefault="00001473" w:rsidP="00001473">
            <w:pPr>
              <w:rPr>
                <w:rFonts w:cs="B Mitra"/>
              </w:rPr>
            </w:pPr>
          </w:p>
        </w:tc>
        <w:tc>
          <w:tcPr>
            <w:tcW w:w="1409" w:type="dxa"/>
            <w:gridSpan w:val="2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843" w:type="dxa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351" w:type="dxa"/>
            <w:tcBorders>
              <w:bottom w:val="single" w:sz="18" w:space="0" w:color="auto"/>
            </w:tcBorders>
            <w:shd w:val="clear" w:color="auto" w:fill="auto"/>
          </w:tcPr>
          <w:p w:rsidR="00001473" w:rsidRDefault="00001473" w:rsidP="00001473">
            <w:pPr>
              <w:jc w:val="center"/>
            </w:pP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118" w:type="dxa"/>
            <w:gridSpan w:val="3"/>
            <w:tcBorders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001473" w:rsidRDefault="00001473" w:rsidP="00001473"/>
        </w:tc>
      </w:tr>
      <w:tr w:rsidR="00001473" w:rsidTr="001B081F">
        <w:tc>
          <w:tcPr>
            <w:tcW w:w="668" w:type="dxa"/>
            <w:tcBorders>
              <w:left w:val="single" w:sz="24" w:space="0" w:color="auto"/>
              <w:bottom w:val="single" w:sz="18" w:space="0" w:color="auto"/>
            </w:tcBorders>
            <w:shd w:val="clear" w:color="auto" w:fill="FFFF66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lastRenderedPageBreak/>
              <w:t>23</w:t>
            </w:r>
          </w:p>
        </w:tc>
        <w:tc>
          <w:tcPr>
            <w:tcW w:w="3319" w:type="dxa"/>
            <w:gridSpan w:val="3"/>
            <w:tcBorders>
              <w:bottom w:val="single" w:sz="18" w:space="0" w:color="auto"/>
            </w:tcBorders>
            <w:shd w:val="clear" w:color="auto" w:fill="auto"/>
          </w:tcPr>
          <w:p w:rsidR="00001473" w:rsidRPr="004F6F26" w:rsidRDefault="00001473" w:rsidP="00001473">
            <w:pPr>
              <w:rPr>
                <w:rFonts w:cs="B Mitra"/>
              </w:rPr>
            </w:pPr>
          </w:p>
        </w:tc>
        <w:tc>
          <w:tcPr>
            <w:tcW w:w="1409" w:type="dxa"/>
            <w:gridSpan w:val="2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843" w:type="dxa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351" w:type="dxa"/>
            <w:tcBorders>
              <w:bottom w:val="single" w:sz="18" w:space="0" w:color="auto"/>
            </w:tcBorders>
            <w:shd w:val="clear" w:color="auto" w:fill="auto"/>
          </w:tcPr>
          <w:p w:rsidR="00001473" w:rsidRDefault="00001473" w:rsidP="00001473">
            <w:pPr>
              <w:jc w:val="center"/>
            </w:pP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118" w:type="dxa"/>
            <w:gridSpan w:val="3"/>
            <w:tcBorders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001473" w:rsidRDefault="00001473" w:rsidP="00001473"/>
        </w:tc>
      </w:tr>
      <w:tr w:rsidR="00001473" w:rsidTr="001B081F">
        <w:tc>
          <w:tcPr>
            <w:tcW w:w="668" w:type="dxa"/>
            <w:tcBorders>
              <w:left w:val="single" w:sz="24" w:space="0" w:color="auto"/>
              <w:bottom w:val="single" w:sz="18" w:space="0" w:color="auto"/>
            </w:tcBorders>
            <w:shd w:val="clear" w:color="auto" w:fill="FFFF66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24</w:t>
            </w:r>
          </w:p>
        </w:tc>
        <w:tc>
          <w:tcPr>
            <w:tcW w:w="3319" w:type="dxa"/>
            <w:gridSpan w:val="3"/>
            <w:tcBorders>
              <w:bottom w:val="single" w:sz="18" w:space="0" w:color="auto"/>
            </w:tcBorders>
            <w:shd w:val="clear" w:color="auto" w:fill="auto"/>
          </w:tcPr>
          <w:p w:rsidR="00001473" w:rsidRPr="004F6F26" w:rsidRDefault="00001473" w:rsidP="00001473">
            <w:pPr>
              <w:rPr>
                <w:rFonts w:cs="B Mitra"/>
              </w:rPr>
            </w:pPr>
          </w:p>
        </w:tc>
        <w:tc>
          <w:tcPr>
            <w:tcW w:w="1409" w:type="dxa"/>
            <w:gridSpan w:val="2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843" w:type="dxa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351" w:type="dxa"/>
            <w:tcBorders>
              <w:bottom w:val="single" w:sz="18" w:space="0" w:color="auto"/>
            </w:tcBorders>
            <w:shd w:val="clear" w:color="auto" w:fill="auto"/>
          </w:tcPr>
          <w:p w:rsidR="00001473" w:rsidRDefault="00001473" w:rsidP="00001473">
            <w:pPr>
              <w:jc w:val="center"/>
            </w:pP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118" w:type="dxa"/>
            <w:gridSpan w:val="3"/>
            <w:tcBorders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001473" w:rsidRDefault="00001473" w:rsidP="00001473"/>
        </w:tc>
      </w:tr>
      <w:tr w:rsidR="00001473" w:rsidTr="001B081F">
        <w:tc>
          <w:tcPr>
            <w:tcW w:w="668" w:type="dxa"/>
            <w:tcBorders>
              <w:left w:val="single" w:sz="24" w:space="0" w:color="auto"/>
              <w:bottom w:val="single" w:sz="18" w:space="0" w:color="auto"/>
            </w:tcBorders>
            <w:shd w:val="clear" w:color="auto" w:fill="FFFF66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25</w:t>
            </w:r>
          </w:p>
        </w:tc>
        <w:tc>
          <w:tcPr>
            <w:tcW w:w="3319" w:type="dxa"/>
            <w:gridSpan w:val="3"/>
            <w:tcBorders>
              <w:bottom w:val="single" w:sz="18" w:space="0" w:color="auto"/>
            </w:tcBorders>
            <w:shd w:val="clear" w:color="auto" w:fill="auto"/>
          </w:tcPr>
          <w:p w:rsidR="00001473" w:rsidRPr="004F6F26" w:rsidRDefault="00001473" w:rsidP="00001473">
            <w:pPr>
              <w:rPr>
                <w:rFonts w:cs="B Mitra"/>
                <w:rtl/>
              </w:rPr>
            </w:pPr>
          </w:p>
        </w:tc>
        <w:tc>
          <w:tcPr>
            <w:tcW w:w="1409" w:type="dxa"/>
            <w:gridSpan w:val="2"/>
            <w:tcBorders>
              <w:bottom w:val="single" w:sz="18" w:space="0" w:color="auto"/>
            </w:tcBorders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843" w:type="dxa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351" w:type="dxa"/>
            <w:tcBorders>
              <w:bottom w:val="single" w:sz="18" w:space="0" w:color="auto"/>
            </w:tcBorders>
            <w:shd w:val="clear" w:color="auto" w:fill="auto"/>
          </w:tcPr>
          <w:p w:rsidR="00001473" w:rsidRDefault="00001473" w:rsidP="00001473">
            <w:pPr>
              <w:jc w:val="center"/>
            </w:pPr>
          </w:p>
        </w:tc>
        <w:tc>
          <w:tcPr>
            <w:tcW w:w="1783" w:type="dxa"/>
            <w:gridSpan w:val="3"/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118" w:type="dxa"/>
            <w:gridSpan w:val="3"/>
            <w:tcBorders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001473" w:rsidRDefault="00001473" w:rsidP="00001473"/>
        </w:tc>
      </w:tr>
      <w:tr w:rsidR="00001473" w:rsidTr="001B081F">
        <w:trPr>
          <w:trHeight w:val="553"/>
        </w:trPr>
        <w:tc>
          <w:tcPr>
            <w:tcW w:w="6239" w:type="dxa"/>
            <w:gridSpan w:val="7"/>
            <w:tcBorders>
              <w:top w:val="single" w:sz="18" w:space="0" w:color="auto"/>
              <w:left w:val="single" w:sz="24" w:space="0" w:color="auto"/>
              <w:bottom w:val="single" w:sz="18" w:space="0" w:color="auto"/>
            </w:tcBorders>
            <w:shd w:val="clear" w:color="auto" w:fill="auto"/>
            <w:vAlign w:val="center"/>
          </w:tcPr>
          <w:p w:rsidR="00001473" w:rsidRDefault="00001473" w:rsidP="00001473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تاریخ امتحان میان ترم: </w:t>
            </w:r>
          </w:p>
        </w:tc>
        <w:tc>
          <w:tcPr>
            <w:tcW w:w="4252" w:type="dxa"/>
            <w:gridSpan w:val="7"/>
            <w:tcBorders>
              <w:top w:val="single" w:sz="18" w:space="0" w:color="auto"/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001473" w:rsidRDefault="00001473" w:rsidP="00001473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تاریخ امتحان پایان ترم:</w:t>
            </w:r>
          </w:p>
        </w:tc>
      </w:tr>
      <w:tr w:rsidR="00001473" w:rsidTr="00805DFE">
        <w:trPr>
          <w:trHeight w:val="398"/>
        </w:trPr>
        <w:tc>
          <w:tcPr>
            <w:tcW w:w="10491" w:type="dxa"/>
            <w:gridSpan w:val="14"/>
            <w:tcBorders>
              <w:top w:val="single" w:sz="18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001473" w:rsidRPr="003C0294" w:rsidRDefault="00001473" w:rsidP="00001473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* توجه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: لطفا روش ارزشیابی </w:t>
            </w:r>
            <w:r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( شماره مربوطه ذیل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)  به تفکیک  عناوین درس را در جدول فوق در ستون مربوطه قید گردد .</w:t>
            </w:r>
          </w:p>
        </w:tc>
      </w:tr>
      <w:tr w:rsidR="00001473" w:rsidTr="008F51F7">
        <w:trPr>
          <w:trHeight w:val="836"/>
        </w:trPr>
        <w:tc>
          <w:tcPr>
            <w:tcW w:w="950" w:type="dxa"/>
            <w:gridSpan w:val="2"/>
            <w:vMerge w:val="restart"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  <w:vAlign w:val="center"/>
          </w:tcPr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روش </w:t>
            </w:r>
          </w:p>
          <w:p w:rsidR="00001473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ارزشیابی</w:t>
            </w:r>
          </w:p>
          <w:p w:rsidR="00001473" w:rsidRPr="003C0294" w:rsidRDefault="00001473" w:rsidP="00001473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9541" w:type="dxa"/>
            <w:gridSpan w:val="12"/>
            <w:tcBorders>
              <w:top w:val="single" w:sz="4" w:space="0" w:color="auto"/>
              <w:left w:val="single" w:sz="4" w:space="0" w:color="auto"/>
              <w:right w:val="single" w:sz="24" w:space="0" w:color="auto"/>
            </w:tcBorders>
            <w:shd w:val="clear" w:color="auto" w:fill="auto"/>
          </w:tcPr>
          <w:p w:rsidR="00001473" w:rsidRPr="00A345AB" w:rsidRDefault="00001473" w:rsidP="00001473">
            <w:pPr>
              <w:spacing w:line="276" w:lineRule="auto"/>
              <w:rPr>
                <w:rFonts w:asciiTheme="majorBidi" w:hAnsiTheme="majorBidi" w:cs="2  Nazanin"/>
                <w:b/>
                <w:bCs/>
                <w:rtl/>
              </w:rPr>
            </w:pPr>
            <w:r w:rsidRPr="00A345AB">
              <w:rPr>
                <w:rFonts w:asciiTheme="majorBidi" w:hAnsiTheme="majorBidi" w:cs="2  Nazanin" w:hint="cs"/>
                <w:b/>
                <w:bCs/>
                <w:rtl/>
              </w:rPr>
              <w:t xml:space="preserve">1-  آزمون کتبی : </w:t>
            </w:r>
          </w:p>
          <w:p w:rsidR="00001473" w:rsidRPr="00A934D3" w:rsidRDefault="00001473" w:rsidP="00001473">
            <w:pPr>
              <w:spacing w:line="276" w:lineRule="auto"/>
              <w:rPr>
                <w:rFonts w:asciiTheme="majorBidi" w:hAnsiTheme="majorBidi" w:cs="2  Nazanin"/>
                <w:b/>
                <w:bCs/>
                <w:rtl/>
              </w:rPr>
            </w:pP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الف : تشریحی (  1- گسترده پاسخ  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2- کوتاه پاسخ   )    </w:t>
            </w:r>
          </w:p>
          <w:p w:rsidR="00001473" w:rsidRPr="007B332C" w:rsidRDefault="00001473" w:rsidP="00001473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ب : 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>عینی ( 1- چند گزینه ا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ی 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>2- جورکردنی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3- صحیح  /غلط</w:t>
            </w:r>
            <w:r w:rsidRPr="00A934D3">
              <w:rPr>
                <w:rFonts w:asciiTheme="majorBidi" w:hAnsiTheme="majorBidi" w:cs="2  Nazanin" w:hint="cs"/>
                <w:b/>
                <w:bCs/>
                <w:sz w:val="24"/>
                <w:szCs w:val="24"/>
                <w:rtl/>
              </w:rPr>
              <w:t xml:space="preserve"> )</w:t>
            </w:r>
          </w:p>
        </w:tc>
      </w:tr>
      <w:tr w:rsidR="00001473" w:rsidTr="001B081F">
        <w:trPr>
          <w:trHeight w:val="420"/>
        </w:trPr>
        <w:tc>
          <w:tcPr>
            <w:tcW w:w="950" w:type="dxa"/>
            <w:gridSpan w:val="2"/>
            <w:vMerge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</w:tcPr>
          <w:p w:rsidR="00001473" w:rsidRDefault="00001473" w:rsidP="00001473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037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001473" w:rsidRDefault="00001473" w:rsidP="00001473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2-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مشاهده عملکرد (چک لیست)</w:t>
            </w:r>
          </w:p>
        </w:tc>
        <w:tc>
          <w:tcPr>
            <w:tcW w:w="3825" w:type="dxa"/>
            <w:gridSpan w:val="5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01473" w:rsidRPr="005E7423" w:rsidRDefault="00001473" w:rsidP="00001473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3-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انجام تکالیف عملی و پروژه</w:t>
            </w:r>
          </w:p>
        </w:tc>
        <w:tc>
          <w:tcPr>
            <w:tcW w:w="2679" w:type="dxa"/>
            <w:gridSpan w:val="5"/>
            <w:tcBorders>
              <w:left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001473" w:rsidRPr="005E7423" w:rsidRDefault="00001473" w:rsidP="00001473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4-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 xml:space="preserve"> مصاحبه(شفاهی)</w:t>
            </w:r>
          </w:p>
        </w:tc>
      </w:tr>
      <w:tr w:rsidR="00001473" w:rsidTr="001B081F">
        <w:trPr>
          <w:trHeight w:val="411"/>
        </w:trPr>
        <w:tc>
          <w:tcPr>
            <w:tcW w:w="950" w:type="dxa"/>
            <w:gridSpan w:val="2"/>
            <w:vMerge/>
            <w:tcBorders>
              <w:left w:val="single" w:sz="24" w:space="0" w:color="auto"/>
              <w:bottom w:val="single" w:sz="18" w:space="0" w:color="auto"/>
              <w:right w:val="single" w:sz="4" w:space="0" w:color="auto"/>
            </w:tcBorders>
            <w:shd w:val="clear" w:color="auto" w:fill="FFFF66"/>
          </w:tcPr>
          <w:p w:rsidR="00001473" w:rsidRDefault="00001473" w:rsidP="00001473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037" w:type="dxa"/>
            <w:gridSpan w:val="2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</w:tcPr>
          <w:p w:rsidR="00001473" w:rsidRDefault="00001473" w:rsidP="00001473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5-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مشارکت کلاسی</w:t>
            </w:r>
          </w:p>
        </w:tc>
        <w:tc>
          <w:tcPr>
            <w:tcW w:w="3825" w:type="dxa"/>
            <w:gridSpan w:val="5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01473" w:rsidRPr="005E7423" w:rsidRDefault="00001473" w:rsidP="00001473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6- آزمون (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کوئیز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)</w:t>
            </w:r>
          </w:p>
        </w:tc>
        <w:tc>
          <w:tcPr>
            <w:tcW w:w="2679" w:type="dxa"/>
            <w:gridSpan w:val="5"/>
            <w:tcBorders>
              <w:left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001473" w:rsidRPr="005E7423" w:rsidRDefault="00001473" w:rsidP="00001473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7 -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 xml:space="preserve">سایر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( لطفا قید نمایید )</w:t>
            </w:r>
          </w:p>
        </w:tc>
      </w:tr>
      <w:tr w:rsidR="00001473" w:rsidTr="00996F22">
        <w:trPr>
          <w:trHeight w:val="559"/>
        </w:trPr>
        <w:tc>
          <w:tcPr>
            <w:tcW w:w="10491" w:type="dxa"/>
            <w:gridSpan w:val="14"/>
            <w:tcBorders>
              <w:top w:val="single" w:sz="18" w:space="0" w:color="auto"/>
              <w:left w:val="single" w:sz="24" w:space="0" w:color="auto"/>
              <w:bottom w:val="single" w:sz="18" w:space="0" w:color="auto"/>
              <w:right w:val="single" w:sz="24" w:space="0" w:color="auto"/>
            </w:tcBorders>
            <w:shd w:val="clear" w:color="auto" w:fill="FFFF66"/>
          </w:tcPr>
          <w:p w:rsidR="00001473" w:rsidRDefault="00001473" w:rsidP="0048328C">
            <w:pPr>
              <w:jc w:val="right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تاریخ تکمیل فرم :                                                                           امضاء :                                </w:t>
            </w:r>
            <w:r w:rsidR="0048328C" w:rsidRPr="0048328C">
              <w:rPr>
                <w:rFonts w:asciiTheme="majorBidi" w:hAnsiTheme="majorBidi" w:cs="B Nazanin"/>
                <w:b/>
                <w:bCs/>
                <w:noProof/>
                <w:sz w:val="28"/>
                <w:szCs w:val="28"/>
                <w:rtl/>
              </w:rPr>
              <w:drawing>
                <wp:inline distT="0" distB="0" distL="0" distR="0">
                  <wp:extent cx="1656080" cy="590450"/>
                  <wp:effectExtent l="0" t="0" r="1270" b="635"/>
                  <wp:docPr id="1" name="Picture 1" descr="C:\Users\sadafcom\Desktop\IMG_20200802_2219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sadafcom\Desktop\IMG_20200802_2219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753" cy="594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4264F" w:rsidRDefault="00B4264F" w:rsidP="00174C9E">
      <w:pPr>
        <w:spacing w:after="0"/>
        <w:rPr>
          <w:rFonts w:asciiTheme="majorBidi" w:hAnsiTheme="majorBidi" w:cs="B Nazanin"/>
          <w:b/>
          <w:bCs/>
          <w:sz w:val="28"/>
          <w:szCs w:val="28"/>
          <w:rtl/>
        </w:rPr>
      </w:pPr>
      <w:bookmarkStart w:id="2" w:name="_GoBack"/>
      <w:bookmarkEnd w:id="2"/>
    </w:p>
    <w:sectPr w:rsidR="00B4264F" w:rsidSect="00996F22">
      <w:pgSz w:w="11906" w:h="16838"/>
      <w:pgMar w:top="142" w:right="707" w:bottom="0" w:left="851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72B8C5AF-4F9D-4315-8ACC-DFA38D17D9ED}"/>
    <w:embedBold r:id="rId2" w:fontKey="{0EA5E213-9434-465F-9D26-0A40F905C7ED}"/>
  </w:font>
  <w:font w:name="Arial">
    <w:panose1 w:val="020B0604020202020204"/>
    <w:charset w:val="00"/>
    <w:family w:val="swiss"/>
    <w:pitch w:val="variable"/>
    <w:sig w:usb0="E0002AFF" w:usb1="00007843" w:usb2="00000001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2  Traffic">
    <w:charset w:val="B2"/>
    <w:family w:val="auto"/>
    <w:pitch w:val="variable"/>
    <w:sig w:usb0="00002001" w:usb1="80000000" w:usb2="00000008" w:usb3="00000000" w:csb0="00000040" w:csb1="00000000"/>
    <w:embedRegular r:id="rId3" w:subsetted="1" w:fontKey="{0B1C662E-9D7F-4AE5-A16B-CD4BA14F5F91}"/>
  </w:font>
  <w:font w:name="2  Titr">
    <w:altName w:val="Courier New"/>
    <w:charset w:val="B2"/>
    <w:family w:val="auto"/>
    <w:pitch w:val="variable"/>
    <w:sig w:usb0="00002001" w:usb1="80000000" w:usb2="00000008" w:usb3="00000000" w:csb0="00000040" w:csb1="00000000"/>
    <w:embedRegular r:id="rId4" w:subsetted="1" w:fontKey="{E6742899-BA76-4846-B45C-ACBEECA86C1B}"/>
    <w:embedBold r:id="rId5" w:subsetted="1" w:fontKey="{551D7721-4D2C-4A81-857C-9B713F38AA18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30612CD1-B12B-45BE-A2B9-6380A19101B2}"/>
    <w:embedBold r:id="rId7" w:fontKey="{BCC2C255-3055-478C-9A91-7A9C9D39E048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8" w:fontKey="{14693118-44AF-4D0E-B26D-B8EC1B2E1F36}"/>
  </w:font>
  <w:font w:name="Yu Gothic UI Light">
    <w:charset w:val="80"/>
    <w:family w:val="swiss"/>
    <w:pitch w:val="variable"/>
    <w:sig w:usb0="E00002FF" w:usb1="2AC7FDFF" w:usb2="00000016" w:usb3="00000000" w:csb0="0002009F" w:csb1="00000000"/>
  </w:font>
  <w:font w:name="_MRT_Khodkar">
    <w:charset w:val="B2"/>
    <w:family w:val="auto"/>
    <w:pitch w:val="variable"/>
    <w:sig w:usb0="00002001" w:usb1="80000000" w:usb2="00000008" w:usb3="00000000" w:csb0="00000040" w:csb1="00000000"/>
    <w:embedBold r:id="rId9" w:subsetted="1" w:fontKey="{3CA39B67-F1FC-4F65-AF07-FD8B3DB52C23}"/>
  </w:font>
  <w:font w:name="110_Besmellah_3(MRT)">
    <w:charset w:val="00"/>
    <w:family w:val="auto"/>
    <w:pitch w:val="variable"/>
    <w:sig w:usb0="A00002AF" w:usb1="500078FB" w:usb2="00000000" w:usb3="00000000" w:csb0="0000019F" w:csb1="00000000"/>
  </w:font>
  <w:font w:name="2  Nazanin">
    <w:charset w:val="B2"/>
    <w:family w:val="auto"/>
    <w:pitch w:val="variable"/>
    <w:sig w:usb0="00002001" w:usb1="80000000" w:usb2="00000008" w:usb3="00000000" w:csb0="00000040" w:csb1="00000000"/>
    <w:embedBold r:id="rId10" w:fontKey="{353A653D-26A3-4C51-85D9-20B11D178B95}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1" w:subsetted="1" w:fontKey="{DC8D40E6-9E0C-4721-8B9F-E795C3128C2A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272F6D"/>
    <w:multiLevelType w:val="hybridMultilevel"/>
    <w:tmpl w:val="C1AA0BC0"/>
    <w:lvl w:ilvl="0" w:tplc="F31C246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9E13B7"/>
    <w:multiLevelType w:val="hybridMultilevel"/>
    <w:tmpl w:val="072C85E0"/>
    <w:lvl w:ilvl="0" w:tplc="5DAAD43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E87FB1"/>
    <w:multiLevelType w:val="hybridMultilevel"/>
    <w:tmpl w:val="DCAC5D06"/>
    <w:lvl w:ilvl="0" w:tplc="B2ACE72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3D74A65"/>
    <w:multiLevelType w:val="hybridMultilevel"/>
    <w:tmpl w:val="023C0474"/>
    <w:lvl w:ilvl="0" w:tplc="A790DBF6">
      <w:start w:val="1"/>
      <w:numFmt w:val="decimal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D681669"/>
    <w:multiLevelType w:val="hybridMultilevel"/>
    <w:tmpl w:val="7466D7E0"/>
    <w:lvl w:ilvl="0" w:tplc="ABEABEA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32144CA"/>
    <w:multiLevelType w:val="hybridMultilevel"/>
    <w:tmpl w:val="CE90F6B8"/>
    <w:lvl w:ilvl="0" w:tplc="2044556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52E248D"/>
    <w:multiLevelType w:val="hybridMultilevel"/>
    <w:tmpl w:val="30F47D16"/>
    <w:lvl w:ilvl="0" w:tplc="215645E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</w:num>
  <w:num w:numId="3">
    <w:abstractNumId w:val="6"/>
  </w:num>
  <w:num w:numId="4">
    <w:abstractNumId w:val="2"/>
  </w:num>
  <w:num w:numId="5">
    <w:abstractNumId w:val="0"/>
  </w:num>
  <w:num w:numId="6">
    <w:abstractNumId w:val="5"/>
  </w:num>
  <w:num w:numId="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saveSubset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sTS2MLa0MDA0NDQzMjBS0lEKTi0uzszPAykwrwUAB3C2ECwAAAA="/>
  </w:docVars>
  <w:rsids>
    <w:rsidRoot w:val="00DD73E7"/>
    <w:rsid w:val="00001473"/>
    <w:rsid w:val="00031B31"/>
    <w:rsid w:val="00052DE5"/>
    <w:rsid w:val="00092D82"/>
    <w:rsid w:val="000971C6"/>
    <w:rsid w:val="000B1EDF"/>
    <w:rsid w:val="000C0DF1"/>
    <w:rsid w:val="000C1B45"/>
    <w:rsid w:val="000D5DB0"/>
    <w:rsid w:val="000E2E49"/>
    <w:rsid w:val="0012727C"/>
    <w:rsid w:val="00142CB0"/>
    <w:rsid w:val="001502C2"/>
    <w:rsid w:val="0016474F"/>
    <w:rsid w:val="00171E89"/>
    <w:rsid w:val="00174C9E"/>
    <w:rsid w:val="001961A1"/>
    <w:rsid w:val="001B081F"/>
    <w:rsid w:val="001E5B0C"/>
    <w:rsid w:val="001F202A"/>
    <w:rsid w:val="00215860"/>
    <w:rsid w:val="00220C63"/>
    <w:rsid w:val="002465B7"/>
    <w:rsid w:val="00294954"/>
    <w:rsid w:val="002A2791"/>
    <w:rsid w:val="002A5411"/>
    <w:rsid w:val="002C0D8C"/>
    <w:rsid w:val="002C1A35"/>
    <w:rsid w:val="002F4FAF"/>
    <w:rsid w:val="002F5972"/>
    <w:rsid w:val="003035FF"/>
    <w:rsid w:val="00374DC8"/>
    <w:rsid w:val="00382208"/>
    <w:rsid w:val="003A5229"/>
    <w:rsid w:val="003C0294"/>
    <w:rsid w:val="003C3028"/>
    <w:rsid w:val="003E4EDC"/>
    <w:rsid w:val="003F5BCF"/>
    <w:rsid w:val="00443A15"/>
    <w:rsid w:val="0046771A"/>
    <w:rsid w:val="00481D84"/>
    <w:rsid w:val="0048328C"/>
    <w:rsid w:val="00491097"/>
    <w:rsid w:val="004A0190"/>
    <w:rsid w:val="004B5CD2"/>
    <w:rsid w:val="004D5C07"/>
    <w:rsid w:val="004D5DDB"/>
    <w:rsid w:val="004E35D6"/>
    <w:rsid w:val="004F26C9"/>
    <w:rsid w:val="004F6F26"/>
    <w:rsid w:val="00504AE3"/>
    <w:rsid w:val="00522D5D"/>
    <w:rsid w:val="005350FC"/>
    <w:rsid w:val="005425E9"/>
    <w:rsid w:val="00551748"/>
    <w:rsid w:val="005953CA"/>
    <w:rsid w:val="00595756"/>
    <w:rsid w:val="005E7423"/>
    <w:rsid w:val="0061240D"/>
    <w:rsid w:val="00612F88"/>
    <w:rsid w:val="00626090"/>
    <w:rsid w:val="00633FC9"/>
    <w:rsid w:val="006528E9"/>
    <w:rsid w:val="0068352F"/>
    <w:rsid w:val="00694EE9"/>
    <w:rsid w:val="006966EC"/>
    <w:rsid w:val="006C0331"/>
    <w:rsid w:val="006C52CA"/>
    <w:rsid w:val="00712D12"/>
    <w:rsid w:val="00717430"/>
    <w:rsid w:val="00744FE2"/>
    <w:rsid w:val="00750FF5"/>
    <w:rsid w:val="00772F4E"/>
    <w:rsid w:val="00777FC4"/>
    <w:rsid w:val="007A4F02"/>
    <w:rsid w:val="007A5A29"/>
    <w:rsid w:val="007B2B2C"/>
    <w:rsid w:val="007B332C"/>
    <w:rsid w:val="007B6590"/>
    <w:rsid w:val="00805DFE"/>
    <w:rsid w:val="00840993"/>
    <w:rsid w:val="00851198"/>
    <w:rsid w:val="008A4A9E"/>
    <w:rsid w:val="008B527C"/>
    <w:rsid w:val="008D0427"/>
    <w:rsid w:val="008F51F7"/>
    <w:rsid w:val="00926D08"/>
    <w:rsid w:val="0093755E"/>
    <w:rsid w:val="0097366D"/>
    <w:rsid w:val="00987D82"/>
    <w:rsid w:val="00990832"/>
    <w:rsid w:val="00996F22"/>
    <w:rsid w:val="009A25BC"/>
    <w:rsid w:val="009C093D"/>
    <w:rsid w:val="009C21B9"/>
    <w:rsid w:val="009C2E51"/>
    <w:rsid w:val="00A26576"/>
    <w:rsid w:val="00A345AB"/>
    <w:rsid w:val="00A5758A"/>
    <w:rsid w:val="00A601F3"/>
    <w:rsid w:val="00A865F0"/>
    <w:rsid w:val="00A934D3"/>
    <w:rsid w:val="00A94CB1"/>
    <w:rsid w:val="00AC3352"/>
    <w:rsid w:val="00AD5B50"/>
    <w:rsid w:val="00AF095F"/>
    <w:rsid w:val="00B01497"/>
    <w:rsid w:val="00B0167A"/>
    <w:rsid w:val="00B366CC"/>
    <w:rsid w:val="00B4264F"/>
    <w:rsid w:val="00B71788"/>
    <w:rsid w:val="00B850E8"/>
    <w:rsid w:val="00B973A0"/>
    <w:rsid w:val="00BB2F6E"/>
    <w:rsid w:val="00BB3F0C"/>
    <w:rsid w:val="00BB62DE"/>
    <w:rsid w:val="00BD1A52"/>
    <w:rsid w:val="00BF1E84"/>
    <w:rsid w:val="00C03913"/>
    <w:rsid w:val="00C067BD"/>
    <w:rsid w:val="00C1489F"/>
    <w:rsid w:val="00C549B6"/>
    <w:rsid w:val="00C7756F"/>
    <w:rsid w:val="00C86744"/>
    <w:rsid w:val="00C969DB"/>
    <w:rsid w:val="00C96CDA"/>
    <w:rsid w:val="00CD6563"/>
    <w:rsid w:val="00CE1F16"/>
    <w:rsid w:val="00CF0A7B"/>
    <w:rsid w:val="00D025B4"/>
    <w:rsid w:val="00D34833"/>
    <w:rsid w:val="00D45344"/>
    <w:rsid w:val="00D50D02"/>
    <w:rsid w:val="00D524AF"/>
    <w:rsid w:val="00D65BA7"/>
    <w:rsid w:val="00D66D65"/>
    <w:rsid w:val="00D82D63"/>
    <w:rsid w:val="00DB4CE4"/>
    <w:rsid w:val="00DD73E7"/>
    <w:rsid w:val="00DD7CCD"/>
    <w:rsid w:val="00DF2B49"/>
    <w:rsid w:val="00E03C33"/>
    <w:rsid w:val="00E41C06"/>
    <w:rsid w:val="00E64309"/>
    <w:rsid w:val="00E65D70"/>
    <w:rsid w:val="00E80F63"/>
    <w:rsid w:val="00E93812"/>
    <w:rsid w:val="00E97FDC"/>
    <w:rsid w:val="00EB3488"/>
    <w:rsid w:val="00EB3962"/>
    <w:rsid w:val="00EC4546"/>
    <w:rsid w:val="00EE49EF"/>
    <w:rsid w:val="00EE554A"/>
    <w:rsid w:val="00EF7A31"/>
    <w:rsid w:val="00F01CC2"/>
    <w:rsid w:val="00F04386"/>
    <w:rsid w:val="00F16AB5"/>
    <w:rsid w:val="00F478CC"/>
    <w:rsid w:val="00F50F41"/>
    <w:rsid w:val="00F62E99"/>
    <w:rsid w:val="00F67DC0"/>
    <w:rsid w:val="00FB7233"/>
    <w:rsid w:val="00FB76A6"/>
    <w:rsid w:val="00FC23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072C9800-A39D-4800-9FA5-747C07F4E8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paragraph" w:styleId="Heading2">
    <w:name w:val="heading 2"/>
    <w:basedOn w:val="Normal"/>
    <w:link w:val="Heading2Char"/>
    <w:uiPriority w:val="9"/>
    <w:qFormat/>
    <w:rsid w:val="00777FC4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D73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7B659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B659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B659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B659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B6590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659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6590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3035FF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777FC4"/>
    <w:rPr>
      <w:b/>
      <w:bCs/>
    </w:rPr>
  </w:style>
  <w:style w:type="character" w:customStyle="1" w:styleId="Heading2Char">
    <w:name w:val="Heading 2 Char"/>
    <w:basedOn w:val="DefaultParagraphFont"/>
    <w:link w:val="Heading2"/>
    <w:uiPriority w:val="9"/>
    <w:rsid w:val="00777FC4"/>
    <w:rPr>
      <w:rFonts w:ascii="Times New Roman" w:eastAsia="Times New Roman" w:hAnsi="Times New Roman" w:cs="Times New Roman"/>
      <w:b/>
      <w:bCs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579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4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1415</Words>
  <Characters>8067</Characters>
  <Application>Microsoft Office Word</Application>
  <DocSecurity>0</DocSecurity>
  <Lines>67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ملیحه بخشایی</dc:creator>
  <cp:keywords/>
  <dc:description/>
  <cp:lastModifiedBy>sadafcom</cp:lastModifiedBy>
  <cp:revision>3</cp:revision>
  <cp:lastPrinted>2020-01-21T07:00:00Z</cp:lastPrinted>
  <dcterms:created xsi:type="dcterms:W3CDTF">2021-11-02T06:54:00Z</dcterms:created>
  <dcterms:modified xsi:type="dcterms:W3CDTF">2021-11-05T17:55:00Z</dcterms:modified>
</cp:coreProperties>
</file>